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2502262</wp:posOffset>
            </wp:positionH>
            <wp:positionV relativeFrom="paragraph">
              <wp:posOffset>142875</wp:posOffset>
            </wp:positionV>
            <wp:extent cx="1838325" cy="857250"/>
            <wp:effectExtent b="0" l="0" r="0" t="0"/>
            <wp:wrapNone/>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838325" cy="857250"/>
                    </a:xfrm>
                    <a:prstGeom prst="rect"/>
                    <a:ln/>
                  </pic:spPr>
                </pic:pic>
              </a:graphicData>
            </a:graphic>
          </wp:anchor>
        </w:drawing>
      </w:r>
    </w:p>
    <w:tbl>
      <w:tblPr>
        <w:tblStyle w:val="Table1"/>
        <w:tblW w:w="9893.0" w:type="dxa"/>
        <w:jc w:val="left"/>
        <w:tblInd w:w="0.0" w:type="dxa"/>
        <w:tblLayout w:type="fixed"/>
        <w:tblLook w:val="0000"/>
      </w:tblPr>
      <w:tblGrid>
        <w:gridCol w:w="6782"/>
        <w:gridCol w:w="3111"/>
        <w:tblGridChange w:id="0">
          <w:tblGrid>
            <w:gridCol w:w="6782"/>
            <w:gridCol w:w="3111"/>
          </w:tblGrid>
        </w:tblGridChange>
      </w:tblGrid>
      <w:tr>
        <w:tc>
          <w:tcPr>
            <w:vAlign w:val="top"/>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Job Description</w:t>
            </w:r>
            <w:r w:rsidDel="00000000" w:rsidR="00000000" w:rsidRPr="00000000">
              <w:rPr>
                <w:rtl w:val="0"/>
              </w:rPr>
            </w:r>
          </w:p>
        </w:tc>
        <w:tc>
          <w:tcPr>
            <w:vAlign w:val="top"/>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bl>
      <w:tblPr>
        <w:tblStyle w:val="Table2"/>
        <w:tblW w:w="98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10"/>
        <w:gridCol w:w="2385"/>
        <w:gridCol w:w="2793"/>
        <w:tblGridChange w:id="0">
          <w:tblGrid>
            <w:gridCol w:w="4710"/>
            <w:gridCol w:w="2385"/>
            <w:gridCol w:w="2793"/>
          </w:tblGrid>
        </w:tblGridChange>
      </w:tblGrid>
      <w:tr>
        <w:tc>
          <w:tcPr>
            <w:vAlign w:val="top"/>
          </w:tcPr>
          <w:p w:rsidR="00000000" w:rsidDel="00000000" w:rsidP="00000000" w:rsidRDefault="00000000" w:rsidRPr="00000000" w14:paraId="0000000C">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Job Title:</w:t>
            </w:r>
            <w:r w:rsidDel="00000000" w:rsidR="00000000" w:rsidRPr="00000000">
              <w:rPr>
                <w:rtl w:val="0"/>
              </w:rPr>
            </w:r>
          </w:p>
          <w:p w:rsidR="00000000" w:rsidDel="00000000" w:rsidP="00000000" w:rsidRDefault="00000000" w:rsidRPr="00000000" w14:paraId="0000000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E">
            <w:pPr>
              <w:rPr>
                <w:rFonts w:ascii="Arial" w:cs="Arial" w:eastAsia="Arial" w:hAnsi="Arial"/>
                <w:vertAlign w:val="baseline"/>
              </w:rPr>
            </w:pPr>
            <w:r w:rsidDel="00000000" w:rsidR="00000000" w:rsidRPr="00000000">
              <w:rPr>
                <w:rFonts w:ascii="Arial" w:cs="Arial" w:eastAsia="Arial" w:hAnsi="Arial"/>
                <w:vertAlign w:val="baseline"/>
                <w:rtl w:val="0"/>
              </w:rPr>
              <w:t xml:space="preserve">Specialist Speech and Language Therapist (HI)</w:t>
            </w:r>
          </w:p>
          <w:p w:rsidR="00000000" w:rsidDel="00000000" w:rsidP="00000000" w:rsidRDefault="00000000" w:rsidRPr="00000000" w14:paraId="0000000F">
            <w:pPr>
              <w:rPr>
                <w:rFonts w:ascii="Arial" w:cs="Arial" w:eastAsia="Arial" w:hAnsi="Arial"/>
                <w:vertAlign w:val="baseline"/>
              </w:rPr>
            </w:pPr>
            <w:r w:rsidDel="00000000" w:rsidR="00000000" w:rsidRPr="00000000">
              <w:rPr>
                <w:rtl w:val="0"/>
              </w:rPr>
            </w:r>
          </w:p>
        </w:tc>
        <w:tc>
          <w:tcPr>
            <w:gridSpan w:val="2"/>
            <w:vAlign w:val="top"/>
          </w:tcPr>
          <w:p w:rsidR="00000000" w:rsidDel="00000000" w:rsidP="00000000" w:rsidRDefault="00000000" w:rsidRPr="00000000" w14:paraId="00000010">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Service Area</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01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2">
            <w:pPr>
              <w:rPr>
                <w:rFonts w:ascii="Arial" w:cs="Arial" w:eastAsia="Arial" w:hAnsi="Arial"/>
                <w:vertAlign w:val="baseline"/>
              </w:rPr>
            </w:pPr>
            <w:r w:rsidDel="00000000" w:rsidR="00000000" w:rsidRPr="00000000">
              <w:rPr>
                <w:rFonts w:ascii="Arial" w:cs="Arial" w:eastAsia="Arial" w:hAnsi="Arial"/>
                <w:vertAlign w:val="baseline"/>
                <w:rtl w:val="0"/>
              </w:rPr>
              <w:t xml:space="preserve">Selwyn Primary School </w:t>
            </w:r>
          </w:p>
        </w:tc>
      </w:tr>
      <w:tr>
        <w:trPr>
          <w:trHeight w:val="200" w:hRule="atLeast"/>
        </w:trPr>
        <w:tc>
          <w:tcPr>
            <w:gridSpan w:val="3"/>
            <w:vAlign w:val="top"/>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Directorate:</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Selwyn </w:t>
            </w:r>
            <w:r w:rsidDel="00000000" w:rsidR="00000000" w:rsidRPr="00000000">
              <w:rPr>
                <w:rFonts w:ascii="Arial" w:cs="Arial" w:eastAsia="Arial" w:hAnsi="Arial"/>
                <w:rtl w:val="0"/>
              </w:rPr>
              <w:t xml:space="preserve">Primary School (Leading Learning Trust)</w:t>
            </w:r>
            <w:r w:rsidDel="00000000" w:rsidR="00000000" w:rsidRPr="00000000">
              <w:rPr>
                <w:rtl w:val="0"/>
              </w:rPr>
            </w:r>
          </w:p>
          <w:p w:rsidR="00000000" w:rsidDel="00000000" w:rsidP="00000000" w:rsidRDefault="00000000" w:rsidRPr="00000000" w14:paraId="00000017">
            <w:pPr>
              <w:rPr>
                <w:rFonts w:ascii="Arial" w:cs="Arial" w:eastAsia="Arial" w:hAnsi="Arial"/>
              </w:rPr>
            </w:pPr>
            <w:r w:rsidDel="00000000" w:rsidR="00000000" w:rsidRPr="00000000">
              <w:rPr>
                <w:rtl w:val="0"/>
              </w:rPr>
            </w:r>
          </w:p>
        </w:tc>
      </w:tr>
      <w:tr>
        <w:tc>
          <w:tcPr>
            <w:vAlign w:val="top"/>
          </w:tcPr>
          <w:p w:rsidR="00000000" w:rsidDel="00000000" w:rsidP="00000000" w:rsidRDefault="00000000" w:rsidRPr="00000000" w14:paraId="0000001A">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Grade:</w:t>
            </w:r>
            <w:r w:rsidDel="00000000" w:rsidR="00000000" w:rsidRPr="00000000">
              <w:rPr>
                <w:rtl w:val="0"/>
              </w:rPr>
            </w:r>
          </w:p>
          <w:p w:rsidR="00000000" w:rsidDel="00000000" w:rsidP="00000000" w:rsidRDefault="00000000" w:rsidRPr="00000000" w14:paraId="0000001B">
            <w:pPr>
              <w:rPr>
                <w:rFonts w:ascii="Arial" w:cs="Arial" w:eastAsia="Arial" w:hAnsi="Arial"/>
              </w:rPr>
            </w:pP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Fonts w:ascii="Arial" w:cs="Arial" w:eastAsia="Arial" w:hAnsi="Arial"/>
                <w:rtl w:val="0"/>
              </w:rPr>
              <w:t xml:space="preserve">Scalepoint PO3 or PO4 Equivalent Depending on Experience and Qualifications</w:t>
            </w:r>
          </w:p>
          <w:p w:rsidR="00000000" w:rsidDel="00000000" w:rsidP="00000000" w:rsidRDefault="00000000" w:rsidRPr="00000000" w14:paraId="0000001D">
            <w:pPr>
              <w:rPr>
                <w:vertAlign w:val="baseline"/>
              </w:rPr>
            </w:pPr>
            <w:r w:rsidDel="00000000" w:rsidR="00000000" w:rsidRPr="00000000">
              <w:rPr>
                <w:rtl w:val="0"/>
              </w:rPr>
            </w:r>
          </w:p>
        </w:tc>
        <w:tc>
          <w:tcPr>
            <w:gridSpan w:val="2"/>
            <w:vAlign w:val="top"/>
          </w:tcPr>
          <w:p w:rsidR="00000000" w:rsidDel="00000000" w:rsidP="00000000" w:rsidRDefault="00000000" w:rsidRPr="00000000" w14:paraId="0000001E">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Date last updated:</w:t>
            </w:r>
            <w:r w:rsidDel="00000000" w:rsidR="00000000" w:rsidRPr="00000000">
              <w:rPr>
                <w:rtl w:val="0"/>
              </w:rPr>
            </w:r>
          </w:p>
          <w:p w:rsidR="00000000" w:rsidDel="00000000" w:rsidP="00000000" w:rsidRDefault="00000000" w:rsidRPr="00000000" w14:paraId="0000001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0">
            <w:pPr>
              <w:rPr>
                <w:rFonts w:ascii="Arial" w:cs="Arial" w:eastAsia="Arial" w:hAnsi="Arial"/>
                <w:vertAlign w:val="baseline"/>
              </w:rPr>
            </w:pPr>
            <w:r w:rsidDel="00000000" w:rsidR="00000000" w:rsidRPr="00000000">
              <w:rPr>
                <w:rFonts w:ascii="Arial" w:cs="Arial" w:eastAsia="Arial" w:hAnsi="Arial"/>
                <w:rtl w:val="0"/>
              </w:rPr>
              <w:t xml:space="preserve">November 2019 </w:t>
            </w:r>
            <w:r w:rsidDel="00000000" w:rsidR="00000000" w:rsidRPr="00000000">
              <w:rPr>
                <w:rtl w:val="0"/>
              </w:rPr>
            </w:r>
          </w:p>
        </w:tc>
      </w:tr>
    </w:tbl>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Overall Purpose of Job</w:t>
      </w: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5">
      <w:pPr>
        <w:rPr>
          <w:rFonts w:ascii="Arial" w:cs="Arial" w:eastAsia="Arial" w:hAnsi="Arial"/>
          <w:vertAlign w:val="baseline"/>
        </w:rPr>
      </w:pPr>
      <w:r w:rsidDel="00000000" w:rsidR="00000000" w:rsidRPr="00000000">
        <w:rPr>
          <w:rFonts w:ascii="Arial" w:cs="Arial" w:eastAsia="Arial" w:hAnsi="Arial"/>
          <w:vertAlign w:val="baseline"/>
          <w:rtl w:val="0"/>
        </w:rPr>
        <w:t xml:space="preserve">To provide a high level specialist speech and language therapy service consisting of assessment, intervention, support and management of children within the Resourced Provision at Selwyn School.</w:t>
      </w:r>
    </w:p>
    <w:p w:rsidR="00000000" w:rsidDel="00000000" w:rsidP="00000000" w:rsidRDefault="00000000" w:rsidRPr="00000000" w14:paraId="0000002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8">
      <w:pPr>
        <w:rPr>
          <w:rFonts w:ascii="Arial" w:cs="Arial" w:eastAsia="Arial" w:hAnsi="Arial"/>
          <w:vertAlign w:val="baseline"/>
        </w:rPr>
      </w:pPr>
      <w:r w:rsidDel="00000000" w:rsidR="00000000" w:rsidRPr="00000000">
        <w:rPr>
          <w:rFonts w:ascii="Arial" w:cs="Arial" w:eastAsia="Arial" w:hAnsi="Arial"/>
          <w:vertAlign w:val="baseline"/>
          <w:rtl w:val="0"/>
        </w:rPr>
        <w:t xml:space="preserve">To ensure that deaf children and their families and carers at Selwyn receive a first class service and fulfil their potential, and when they need additional support, provide services that are local and easily accessible.</w:t>
      </w:r>
    </w:p>
    <w:p w:rsidR="00000000" w:rsidDel="00000000" w:rsidP="00000000" w:rsidRDefault="00000000" w:rsidRPr="00000000" w14:paraId="0000002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A">
      <w:pPr>
        <w:rPr>
          <w:rFonts w:ascii="Arial" w:cs="Arial" w:eastAsia="Arial" w:hAnsi="Arial"/>
          <w:vertAlign w:val="baseline"/>
        </w:rPr>
      </w:pPr>
      <w:r w:rsidDel="00000000" w:rsidR="00000000" w:rsidRPr="00000000">
        <w:rPr>
          <w:rFonts w:ascii="Arial" w:cs="Arial" w:eastAsia="Arial" w:hAnsi="Arial"/>
          <w:vertAlign w:val="baseline"/>
          <w:rtl w:val="0"/>
        </w:rPr>
        <w:t xml:space="preserve">To support managers in the </w:t>
      </w:r>
      <w:r w:rsidDel="00000000" w:rsidR="00000000" w:rsidRPr="00000000">
        <w:rPr>
          <w:rFonts w:ascii="Arial" w:cs="Arial" w:eastAsia="Arial" w:hAnsi="Arial"/>
          <w:rtl w:val="0"/>
        </w:rPr>
        <w:t xml:space="preserve">development, delivery</w:t>
      </w:r>
      <w:r w:rsidDel="00000000" w:rsidR="00000000" w:rsidRPr="00000000">
        <w:rPr>
          <w:rFonts w:ascii="Arial" w:cs="Arial" w:eastAsia="Arial" w:hAnsi="Arial"/>
          <w:vertAlign w:val="baseline"/>
          <w:rtl w:val="0"/>
        </w:rPr>
        <w:t xml:space="preserve"> and review of planning, performance, commissioning services for deaf children, young people, and their families and carers so that the life chances of the children are maximised.</w:t>
      </w:r>
    </w:p>
    <w:p w:rsidR="00000000" w:rsidDel="00000000" w:rsidP="00000000" w:rsidRDefault="00000000" w:rsidRPr="00000000" w14:paraId="0000002B">
      <w:pPr>
        <w:tabs>
          <w:tab w:val="left" w:pos="687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C">
      <w:pPr>
        <w:tabs>
          <w:tab w:val="left" w:pos="687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To provide a specialist assessment, support and intervention service and to deliver appropriate programmes of intervention for deaf and hearing impaired children and their families. </w:t>
      </w:r>
    </w:p>
    <w:p w:rsidR="00000000" w:rsidDel="00000000" w:rsidP="00000000" w:rsidRDefault="00000000" w:rsidRPr="00000000" w14:paraId="0000002D">
      <w:pPr>
        <w:tabs>
          <w:tab w:val="left" w:pos="687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2E">
      <w:pPr>
        <w:rPr>
          <w:rFonts w:ascii="Arial" w:cs="Arial" w:eastAsia="Arial" w:hAnsi="Arial"/>
          <w:vertAlign w:val="baseline"/>
        </w:rPr>
      </w:pPr>
      <w:r w:rsidDel="00000000" w:rsidR="00000000" w:rsidRPr="00000000">
        <w:rPr>
          <w:rFonts w:ascii="Arial" w:cs="Arial" w:eastAsia="Arial" w:hAnsi="Arial"/>
          <w:vertAlign w:val="baseline"/>
          <w:rtl w:val="0"/>
        </w:rPr>
        <w:t xml:space="preserve">To work proactively to promote the achievement deaf children and to do this in a way which fosters partnership working and builds resilience.</w:t>
      </w:r>
    </w:p>
    <w:p w:rsidR="00000000" w:rsidDel="00000000" w:rsidP="00000000" w:rsidRDefault="00000000" w:rsidRPr="00000000" w14:paraId="0000002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0">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To work proactively and in partnership with professionals across the children and young people's service, the local authority, outside agencies (including the voluntary sector) to ensure cohesive service delivery to families, schools and settings</w:t>
      </w:r>
    </w:p>
    <w:p w:rsidR="00000000" w:rsidDel="00000000" w:rsidP="00000000" w:rsidRDefault="00000000" w:rsidRPr="00000000" w14:paraId="00000031">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2">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To lead specialist training sessions for teachers, TAs parents/ carers and other professionals across the range of children’s services.</w:t>
      </w:r>
    </w:p>
    <w:p w:rsidR="00000000" w:rsidDel="00000000" w:rsidP="00000000" w:rsidRDefault="00000000" w:rsidRPr="00000000" w14:paraId="00000033">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34">
      <w:pPr>
        <w:jc w:val="both"/>
        <w:rPr>
          <w:rFonts w:ascii="Arial" w:cs="Arial" w:eastAsia="Arial" w:hAnsi="Arial"/>
          <w:color w:val="0070c0"/>
          <w:vertAlign w:val="baseline"/>
        </w:rPr>
      </w:pPr>
      <w:r w:rsidDel="00000000" w:rsidR="00000000" w:rsidRPr="00000000">
        <w:rPr>
          <w:rtl w:val="0"/>
        </w:rPr>
      </w:r>
    </w:p>
    <w:p w:rsidR="00000000" w:rsidDel="00000000" w:rsidP="00000000" w:rsidRDefault="00000000" w:rsidRPr="00000000" w14:paraId="00000035">
      <w:pPr>
        <w:jc w:val="both"/>
        <w:rPr>
          <w:rFonts w:ascii="Arial" w:cs="Arial" w:eastAsia="Arial" w:hAnsi="Arial"/>
          <w:color w:val="0070c0"/>
          <w:vertAlign w:val="baseline"/>
        </w:rPr>
      </w:pPr>
      <w:r w:rsidDel="00000000" w:rsidR="00000000" w:rsidRPr="00000000">
        <w:rPr>
          <w:rtl w:val="0"/>
        </w:rPr>
      </w:r>
    </w:p>
    <w:p w:rsidR="00000000" w:rsidDel="00000000" w:rsidP="00000000" w:rsidRDefault="00000000" w:rsidRPr="00000000" w14:paraId="00000036">
      <w:pPr>
        <w:jc w:val="both"/>
        <w:rPr>
          <w:rFonts w:ascii="Arial" w:cs="Arial" w:eastAsia="Arial" w:hAnsi="Arial"/>
          <w:color w:val="0070c0"/>
          <w:vertAlign w:val="baseline"/>
        </w:rPr>
      </w:pPr>
      <w:r w:rsidDel="00000000" w:rsidR="00000000" w:rsidRPr="00000000">
        <w:rPr>
          <w:rtl w:val="0"/>
        </w:rPr>
      </w:r>
    </w:p>
    <w:p w:rsidR="00000000" w:rsidDel="00000000" w:rsidP="00000000" w:rsidRDefault="00000000" w:rsidRPr="00000000" w14:paraId="00000037">
      <w:pPr>
        <w:jc w:val="both"/>
        <w:rPr>
          <w:rFonts w:ascii="Arial" w:cs="Arial" w:eastAsia="Arial" w:hAnsi="Arial"/>
          <w:color w:val="0070c0"/>
          <w:vertAlign w:val="baseline"/>
        </w:rPr>
      </w:pPr>
      <w:r w:rsidDel="00000000" w:rsidR="00000000" w:rsidRPr="00000000">
        <w:rPr>
          <w:rtl w:val="0"/>
        </w:rPr>
      </w:r>
    </w:p>
    <w:p w:rsidR="00000000" w:rsidDel="00000000" w:rsidP="00000000" w:rsidRDefault="00000000" w:rsidRPr="00000000" w14:paraId="00000038">
      <w:pPr>
        <w:jc w:val="both"/>
        <w:rPr>
          <w:rFonts w:ascii="Arial" w:cs="Arial" w:eastAsia="Arial" w:hAnsi="Arial"/>
          <w:color w:val="0070c0"/>
          <w:vertAlign w:val="baseline"/>
        </w:rPr>
      </w:pPr>
      <w:r w:rsidDel="00000000" w:rsidR="00000000" w:rsidRPr="00000000">
        <w:rPr>
          <w:rtl w:val="0"/>
        </w:rPr>
      </w:r>
    </w:p>
    <w:p w:rsidR="00000000" w:rsidDel="00000000" w:rsidP="00000000" w:rsidRDefault="00000000" w:rsidRPr="00000000" w14:paraId="00000039">
      <w:pPr>
        <w:jc w:val="both"/>
        <w:rPr>
          <w:rFonts w:ascii="Arial" w:cs="Arial" w:eastAsia="Arial" w:hAnsi="Arial"/>
          <w:color w:val="0070c0"/>
          <w:vertAlign w:val="baseline"/>
        </w:rPr>
      </w:pPr>
      <w:r w:rsidDel="00000000" w:rsidR="00000000" w:rsidRPr="00000000">
        <w:rPr>
          <w:rtl w:val="0"/>
        </w:rPr>
      </w:r>
    </w:p>
    <w:p w:rsidR="00000000" w:rsidDel="00000000" w:rsidP="00000000" w:rsidRDefault="00000000" w:rsidRPr="00000000" w14:paraId="0000003A">
      <w:pPr>
        <w:jc w:val="both"/>
        <w:rPr>
          <w:rFonts w:ascii="Arial" w:cs="Arial" w:eastAsia="Arial" w:hAnsi="Arial"/>
          <w:color w:val="0070c0"/>
          <w:vertAlign w:val="baseline"/>
        </w:rPr>
      </w:pPr>
      <w:r w:rsidDel="00000000" w:rsidR="00000000" w:rsidRPr="00000000">
        <w:rPr>
          <w:rtl w:val="0"/>
        </w:rPr>
      </w:r>
    </w:p>
    <w:p w:rsidR="00000000" w:rsidDel="00000000" w:rsidP="00000000" w:rsidRDefault="00000000" w:rsidRPr="00000000" w14:paraId="0000003B">
      <w:pPr>
        <w:jc w:val="both"/>
        <w:rPr>
          <w:rFonts w:ascii="Arial" w:cs="Arial" w:eastAsia="Arial" w:hAnsi="Arial"/>
          <w:color w:val="0070c0"/>
          <w:vertAlign w:val="baseline"/>
        </w:rPr>
      </w:pPr>
      <w:r w:rsidDel="00000000" w:rsidR="00000000" w:rsidRPr="00000000">
        <w:rPr>
          <w:rFonts w:ascii="Arial" w:cs="Arial" w:eastAsia="Arial" w:hAnsi="Arial"/>
          <w:color w:val="0070c0"/>
          <w:vertAlign w:val="baseline"/>
          <w:rtl w:val="0"/>
        </w:rPr>
        <w:t xml:space="preserve">. </w:t>
      </w:r>
    </w:p>
    <w:p w:rsidR="00000000" w:rsidDel="00000000" w:rsidP="00000000" w:rsidRDefault="00000000" w:rsidRPr="00000000" w14:paraId="0000003C">
      <w:pPr>
        <w:jc w:val="both"/>
        <w:rPr>
          <w:rFonts w:ascii="Arial" w:cs="Arial" w:eastAsia="Arial" w:hAnsi="Arial"/>
          <w:color w:val="0070c0"/>
        </w:rPr>
      </w:pPr>
      <w:r w:rsidDel="00000000" w:rsidR="00000000" w:rsidRPr="00000000">
        <w:rPr>
          <w:rtl w:val="0"/>
        </w:rPr>
      </w:r>
    </w:p>
    <w:p w:rsidR="00000000" w:rsidDel="00000000" w:rsidP="00000000" w:rsidRDefault="00000000" w:rsidRPr="00000000" w14:paraId="0000003D">
      <w:pPr>
        <w:jc w:val="both"/>
        <w:rPr>
          <w:rFonts w:ascii="Arial" w:cs="Arial" w:eastAsia="Arial" w:hAnsi="Arial"/>
          <w:color w:val="0070c0"/>
        </w:rPr>
      </w:pPr>
      <w:r w:rsidDel="00000000" w:rsidR="00000000" w:rsidRPr="00000000">
        <w:rPr>
          <w:rtl w:val="0"/>
        </w:rPr>
      </w:r>
    </w:p>
    <w:p w:rsidR="00000000" w:rsidDel="00000000" w:rsidP="00000000" w:rsidRDefault="00000000" w:rsidRPr="00000000" w14:paraId="0000003E">
      <w:pPr>
        <w:jc w:val="both"/>
        <w:rPr>
          <w:rFonts w:ascii="Arial" w:cs="Arial" w:eastAsia="Arial" w:hAnsi="Arial"/>
          <w:color w:val="0070c0"/>
          <w:vertAlign w:val="baseline"/>
        </w:rPr>
      </w:pPr>
      <w:r w:rsidDel="00000000" w:rsidR="00000000" w:rsidRPr="00000000">
        <w:rPr>
          <w:rtl w:val="0"/>
        </w:rPr>
      </w:r>
    </w:p>
    <w:p w:rsidR="00000000" w:rsidDel="00000000" w:rsidP="00000000" w:rsidRDefault="00000000" w:rsidRPr="00000000" w14:paraId="0000003F">
      <w:pPr>
        <w:rPr>
          <w:rFonts w:ascii="Arial" w:cs="Arial" w:eastAsia="Arial" w:hAnsi="Arial"/>
          <w:b w:val="1"/>
        </w:rPr>
      </w:pPr>
      <w:r w:rsidDel="00000000" w:rsidR="00000000" w:rsidRPr="00000000">
        <w:rPr>
          <w:rtl w:val="0"/>
        </w:rPr>
      </w:r>
    </w:p>
    <w:p w:rsidR="00000000" w:rsidDel="00000000" w:rsidP="00000000" w:rsidRDefault="00000000" w:rsidRPr="00000000" w14:paraId="00000040">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Job Context</w:t>
      </w:r>
      <w:r w:rsidDel="00000000" w:rsidR="00000000" w:rsidRPr="00000000">
        <w:rPr>
          <w:rtl w:val="0"/>
        </w:rPr>
      </w:r>
    </w:p>
    <w:p w:rsidR="00000000" w:rsidDel="00000000" w:rsidP="00000000" w:rsidRDefault="00000000" w:rsidRPr="00000000" w14:paraId="0000004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2">
      <w:pPr>
        <w:rPr>
          <w:rFonts w:ascii="Arial" w:cs="Arial" w:eastAsia="Arial" w:hAnsi="Arial"/>
          <w:vertAlign w:val="baseline"/>
        </w:rPr>
      </w:pPr>
      <w:r w:rsidDel="00000000" w:rsidR="00000000" w:rsidRPr="00000000">
        <w:rPr>
          <w:rFonts w:ascii="Arial" w:cs="Arial" w:eastAsia="Arial" w:hAnsi="Arial"/>
          <w:vertAlign w:val="baseline"/>
          <w:rtl w:val="0"/>
        </w:rPr>
        <w:t xml:space="preserve">The post holder reports to Head of Deaf Provision 0-11 (Selwyn)</w:t>
      </w:r>
    </w:p>
    <w:p w:rsidR="00000000" w:rsidDel="00000000" w:rsidP="00000000" w:rsidRDefault="00000000" w:rsidRPr="00000000" w14:paraId="0000004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4">
      <w:pPr>
        <w:numPr>
          <w:ilvl w:val="0"/>
          <w:numId w:val="2"/>
        </w:numPr>
        <w:ind w:left="360" w:hanging="360"/>
        <w:rPr>
          <w:rFonts w:ascii="Arial" w:cs="Arial" w:eastAsia="Arial" w:hAnsi="Arial"/>
        </w:rPr>
      </w:pPr>
      <w:r w:rsidDel="00000000" w:rsidR="00000000" w:rsidRPr="00000000">
        <w:rPr>
          <w:rFonts w:ascii="Arial" w:cs="Arial" w:eastAsia="Arial" w:hAnsi="Arial"/>
          <w:vertAlign w:val="baseline"/>
          <w:rtl w:val="0"/>
        </w:rPr>
        <w:t xml:space="preserve">The post holder has no budget responsibility.</w:t>
      </w:r>
      <w:r w:rsidDel="00000000" w:rsidR="00000000" w:rsidRPr="00000000">
        <w:rPr>
          <w:rtl w:val="0"/>
        </w:rPr>
      </w:r>
    </w:p>
    <w:p w:rsidR="00000000" w:rsidDel="00000000" w:rsidP="00000000" w:rsidRDefault="00000000" w:rsidRPr="00000000" w14:paraId="0000004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6">
      <w:pPr>
        <w:numPr>
          <w:ilvl w:val="0"/>
          <w:numId w:val="2"/>
        </w:numPr>
        <w:ind w:left="360" w:hanging="360"/>
        <w:rPr>
          <w:rFonts w:ascii="Arial" w:cs="Arial" w:eastAsia="Arial" w:hAnsi="Arial"/>
        </w:rPr>
      </w:pPr>
      <w:r w:rsidDel="00000000" w:rsidR="00000000" w:rsidRPr="00000000">
        <w:rPr>
          <w:rFonts w:ascii="Arial" w:cs="Arial" w:eastAsia="Arial" w:hAnsi="Arial"/>
          <w:vertAlign w:val="baseline"/>
          <w:rtl w:val="0"/>
        </w:rPr>
        <w:t xml:space="preserve">The post holder will be required to work school term times. </w:t>
      </w:r>
      <w:r w:rsidDel="00000000" w:rsidR="00000000" w:rsidRPr="00000000">
        <w:rPr>
          <w:rtl w:val="0"/>
        </w:rPr>
      </w:r>
    </w:p>
    <w:p w:rsidR="00000000" w:rsidDel="00000000" w:rsidP="00000000" w:rsidRDefault="00000000" w:rsidRPr="00000000" w14:paraId="0000004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48">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Key Tasks and Accountabilities:</w:t>
      </w:r>
      <w:r w:rsidDel="00000000" w:rsidR="00000000" w:rsidRPr="00000000">
        <w:rPr>
          <w:rtl w:val="0"/>
        </w:rPr>
      </w:r>
    </w:p>
    <w:p w:rsidR="00000000" w:rsidDel="00000000" w:rsidP="00000000" w:rsidRDefault="00000000" w:rsidRPr="00000000" w14:paraId="0000004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A">
      <w:pPr>
        <w:rPr>
          <w:rFonts w:ascii="Arial" w:cs="Arial" w:eastAsia="Arial" w:hAnsi="Arial"/>
          <w:highlight w:val="yellow"/>
          <w:vertAlign w:val="baseline"/>
        </w:rPr>
      </w:pPr>
      <w:r w:rsidDel="00000000" w:rsidR="00000000" w:rsidRPr="00000000">
        <w:rPr>
          <w:rFonts w:ascii="Arial" w:cs="Arial" w:eastAsia="Arial" w:hAnsi="Arial"/>
          <w:vertAlign w:val="baseline"/>
          <w:rtl w:val="0"/>
        </w:rPr>
        <w:t xml:space="preserve">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r w:rsidDel="00000000" w:rsidR="00000000" w:rsidRPr="00000000">
        <w:rPr>
          <w:rFonts w:ascii="Arial" w:cs="Arial" w:eastAsia="Arial" w:hAnsi="Arial"/>
          <w:highlight w:val="yellow"/>
          <w:vertAlign w:val="baseline"/>
          <w:rtl w:val="0"/>
        </w:rPr>
        <w:t xml:space="preserve">. Depending on experience </w:t>
      </w:r>
      <w:r w:rsidDel="00000000" w:rsidR="00000000" w:rsidRPr="00000000">
        <w:rPr>
          <w:rFonts w:ascii="Arial" w:cs="Arial" w:eastAsia="Arial" w:hAnsi="Arial"/>
          <w:highlight w:val="yellow"/>
          <w:rtl w:val="0"/>
        </w:rPr>
        <w:t xml:space="preserve">post holder will be able to receive regular supervision to support them to undertake the following.</w:t>
      </w:r>
      <w:r w:rsidDel="00000000" w:rsidR="00000000" w:rsidRPr="00000000">
        <w:rPr>
          <w:rtl w:val="0"/>
        </w:rPr>
      </w:r>
    </w:p>
    <w:p w:rsidR="00000000" w:rsidDel="00000000" w:rsidP="00000000" w:rsidRDefault="00000000" w:rsidRPr="00000000" w14:paraId="0000004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C">
      <w:pPr>
        <w:rPr>
          <w:rFonts w:ascii="Arial" w:cs="Arial" w:eastAsia="Arial" w:hAnsi="Arial"/>
          <w:vertAlign w:val="baseline"/>
        </w:rPr>
      </w:pPr>
      <w:r w:rsidDel="00000000" w:rsidR="00000000" w:rsidRPr="00000000">
        <w:rPr>
          <w:rFonts w:ascii="Arial" w:cs="Arial" w:eastAsia="Arial" w:hAnsi="Arial"/>
          <w:vertAlign w:val="baseline"/>
          <w:rtl w:val="0"/>
        </w:rPr>
        <w:t xml:space="preserve">To undertake all responsibilities listed below:</w:t>
      </w:r>
    </w:p>
    <w:p w:rsidR="00000000" w:rsidDel="00000000" w:rsidP="00000000" w:rsidRDefault="00000000" w:rsidRPr="00000000" w14:paraId="0000004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E">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liaise with staff in school and professionals in health care and other settings to ensure maximum progression for children with particular focus </w:t>
      </w:r>
      <w:r w:rsidDel="00000000" w:rsidR="00000000" w:rsidRPr="00000000">
        <w:rPr>
          <w:rFonts w:ascii="Arial" w:cs="Arial" w:eastAsia="Arial" w:hAnsi="Arial"/>
          <w:rtl w:val="0"/>
        </w:rPr>
        <w:t xml:space="preserve">on the use</w:t>
      </w:r>
      <w:r w:rsidDel="00000000" w:rsidR="00000000" w:rsidRPr="00000000">
        <w:rPr>
          <w:rFonts w:ascii="Arial" w:cs="Arial" w:eastAsia="Arial" w:hAnsi="Arial"/>
          <w:vertAlign w:val="baseline"/>
          <w:rtl w:val="0"/>
        </w:rPr>
        <w:t xml:space="preserve"> of relevant national and local data to inform target setting and outcomes for identified groups of deaf children.      </w:t>
      </w:r>
      <w:r w:rsidDel="00000000" w:rsidR="00000000" w:rsidRPr="00000000">
        <w:rPr>
          <w:rtl w:val="0"/>
        </w:rPr>
      </w:r>
    </w:p>
    <w:p w:rsidR="00000000" w:rsidDel="00000000" w:rsidP="00000000" w:rsidRDefault="00000000" w:rsidRPr="00000000" w14:paraId="0000004F">
      <w:pPr>
        <w:ind w:left="360"/>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0">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assess, develop and deliver programmes of support for deaf children and their families, maintaining a high level of independent decision making, expertise and professional competence.</w:t>
      </w:r>
      <w:r w:rsidDel="00000000" w:rsidR="00000000" w:rsidRPr="00000000">
        <w:rPr>
          <w:rtl w:val="0"/>
        </w:rPr>
      </w:r>
    </w:p>
    <w:p w:rsidR="00000000" w:rsidDel="00000000" w:rsidP="00000000" w:rsidRDefault="00000000" w:rsidRPr="00000000" w14:paraId="00000051">
      <w:pPr>
        <w:ind w:left="360"/>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52">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provide specialist advice and information on the assessment and management of the needs of deaf children, including deaf children with additional special educational needs.</w:t>
      </w:r>
      <w:r w:rsidDel="00000000" w:rsidR="00000000" w:rsidRPr="00000000">
        <w:rPr>
          <w:rtl w:val="0"/>
        </w:rPr>
      </w:r>
    </w:p>
    <w:p w:rsidR="00000000" w:rsidDel="00000000" w:rsidP="00000000" w:rsidRDefault="00000000" w:rsidRPr="00000000" w14:paraId="0000005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4">
      <w:pPr>
        <w:numPr>
          <w:ilvl w:val="0"/>
          <w:numId w:val="1"/>
        </w:numPr>
        <w:ind w:left="720" w:hanging="360"/>
        <w:jc w:val="both"/>
        <w:rPr>
          <w:rFonts w:ascii="Arial" w:cs="Arial" w:eastAsia="Arial" w:hAnsi="Arial"/>
        </w:rPr>
      </w:pPr>
      <w:r w:rsidDel="00000000" w:rsidR="00000000" w:rsidRPr="00000000">
        <w:rPr>
          <w:rFonts w:ascii="Arial" w:cs="Arial" w:eastAsia="Arial" w:hAnsi="Arial"/>
          <w:vertAlign w:val="baseline"/>
          <w:rtl w:val="0"/>
        </w:rPr>
        <w:t xml:space="preserve">To advise on the effectiveness of, and when necessary justify the use of, specialised techniques and materials appropriate for children with hearing impairments.</w:t>
      </w:r>
      <w:r w:rsidDel="00000000" w:rsidR="00000000" w:rsidRPr="00000000">
        <w:rPr>
          <w:rtl w:val="0"/>
        </w:rPr>
      </w:r>
    </w:p>
    <w:p w:rsidR="00000000" w:rsidDel="00000000" w:rsidP="00000000" w:rsidRDefault="00000000" w:rsidRPr="00000000" w14:paraId="0000005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6">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ensure that pupils access the curriculum and make effective progress.</w:t>
      </w:r>
      <w:r w:rsidDel="00000000" w:rsidR="00000000" w:rsidRPr="00000000">
        <w:rPr>
          <w:rtl w:val="0"/>
        </w:rPr>
      </w:r>
    </w:p>
    <w:p w:rsidR="00000000" w:rsidDel="00000000" w:rsidP="00000000" w:rsidRDefault="00000000" w:rsidRPr="00000000" w14:paraId="00000057">
      <w:pPr>
        <w:ind w:left="360"/>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8">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plan and deliver training</w:t>
      </w:r>
      <w:r w:rsidDel="00000000" w:rsidR="00000000" w:rsidRPr="00000000">
        <w:rPr>
          <w:rFonts w:ascii="Arial" w:cs="Arial" w:eastAsia="Arial" w:hAnsi="Arial"/>
          <w:rtl w:val="0"/>
        </w:rPr>
        <w:t xml:space="preserve"> </w:t>
      </w:r>
      <w:r w:rsidDel="00000000" w:rsidR="00000000" w:rsidRPr="00000000">
        <w:rPr>
          <w:rFonts w:ascii="Arial" w:cs="Arial" w:eastAsia="Arial" w:hAnsi="Arial"/>
          <w:vertAlign w:val="baseline"/>
          <w:rtl w:val="0"/>
        </w:rPr>
        <w:t xml:space="preserve">in the use of specialised programmes.</w:t>
      </w:r>
      <w:r w:rsidDel="00000000" w:rsidR="00000000" w:rsidRPr="00000000">
        <w:rPr>
          <w:rtl w:val="0"/>
        </w:rPr>
      </w:r>
    </w:p>
    <w:p w:rsidR="00000000" w:rsidDel="00000000" w:rsidP="00000000" w:rsidRDefault="00000000" w:rsidRPr="00000000" w14:paraId="0000005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A">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support </w:t>
      </w:r>
      <w:r w:rsidDel="00000000" w:rsidR="00000000" w:rsidRPr="00000000">
        <w:rPr>
          <w:rFonts w:ascii="Arial" w:cs="Arial" w:eastAsia="Arial" w:hAnsi="Arial"/>
          <w:rtl w:val="0"/>
        </w:rPr>
        <w:t xml:space="preserve">Selwyn</w:t>
      </w:r>
      <w:r w:rsidDel="00000000" w:rsidR="00000000" w:rsidRPr="00000000">
        <w:rPr>
          <w:rFonts w:ascii="Arial" w:cs="Arial" w:eastAsia="Arial" w:hAnsi="Arial"/>
          <w:vertAlign w:val="baseline"/>
          <w:rtl w:val="0"/>
        </w:rPr>
        <w:t xml:space="preserve"> in ensuring the views and voices of deaf children are heard in the teaching context as well as the wider context of the educational setting.</w:t>
      </w:r>
      <w:r w:rsidDel="00000000" w:rsidR="00000000" w:rsidRPr="00000000">
        <w:rPr>
          <w:rtl w:val="0"/>
        </w:rPr>
      </w:r>
    </w:p>
    <w:p w:rsidR="00000000" w:rsidDel="00000000" w:rsidP="00000000" w:rsidRDefault="00000000" w:rsidRPr="00000000" w14:paraId="0000005B">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C">
      <w:pPr>
        <w:numPr>
          <w:ilvl w:val="0"/>
          <w:numId w:val="1"/>
        </w:numPr>
        <w:ind w:left="720" w:hanging="360"/>
        <w:jc w:val="both"/>
        <w:rPr>
          <w:rFonts w:ascii="Arial" w:cs="Arial" w:eastAsia="Arial" w:hAnsi="Arial"/>
        </w:rPr>
      </w:pPr>
      <w:r w:rsidDel="00000000" w:rsidR="00000000" w:rsidRPr="00000000">
        <w:rPr>
          <w:rFonts w:ascii="Arial" w:cs="Arial" w:eastAsia="Arial" w:hAnsi="Arial"/>
          <w:vertAlign w:val="baseline"/>
          <w:rtl w:val="0"/>
        </w:rPr>
        <w:t xml:space="preserve">To take responsibility for ensuring that good practice is shared and disseminated </w:t>
      </w:r>
      <w:r w:rsidDel="00000000" w:rsidR="00000000" w:rsidRPr="00000000">
        <w:rPr>
          <w:rFonts w:ascii="Arial" w:cs="Arial" w:eastAsia="Arial" w:hAnsi="Arial"/>
          <w:rtl w:val="0"/>
        </w:rPr>
        <w:t xml:space="preserve">within the school environment.</w:t>
      </w:r>
    </w:p>
    <w:p w:rsidR="00000000" w:rsidDel="00000000" w:rsidP="00000000" w:rsidRDefault="00000000" w:rsidRPr="00000000" w14:paraId="0000005D">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5E">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attend meetings including </w:t>
      </w:r>
      <w:r w:rsidDel="00000000" w:rsidR="00000000" w:rsidRPr="00000000">
        <w:rPr>
          <w:rFonts w:ascii="Arial" w:cs="Arial" w:eastAsia="Arial" w:hAnsi="Arial"/>
          <w:rtl w:val="0"/>
        </w:rPr>
        <w:t xml:space="preserve">multidisciplinary</w:t>
      </w:r>
      <w:r w:rsidDel="00000000" w:rsidR="00000000" w:rsidRPr="00000000">
        <w:rPr>
          <w:rFonts w:ascii="Arial" w:cs="Arial" w:eastAsia="Arial" w:hAnsi="Arial"/>
          <w:vertAlign w:val="baseline"/>
          <w:rtl w:val="0"/>
        </w:rPr>
        <w:t xml:space="preserve"> assessments, EHCP </w:t>
      </w:r>
      <w:r w:rsidDel="00000000" w:rsidR="00000000" w:rsidRPr="00000000">
        <w:rPr>
          <w:rFonts w:ascii="Arial" w:cs="Arial" w:eastAsia="Arial" w:hAnsi="Arial"/>
          <w:rtl w:val="0"/>
        </w:rPr>
        <w:t xml:space="preserve">planning meetings</w:t>
      </w:r>
      <w:r w:rsidDel="00000000" w:rsidR="00000000" w:rsidRPr="00000000">
        <w:rPr>
          <w:rFonts w:ascii="Arial" w:cs="Arial" w:eastAsia="Arial" w:hAnsi="Arial"/>
          <w:vertAlign w:val="baseline"/>
          <w:rtl w:val="0"/>
        </w:rPr>
        <w:t xml:space="preserve"> and annual reviews and actively contribute to the partnership work that arises to ensure approaches within the team</w:t>
      </w:r>
      <w:r w:rsidDel="00000000" w:rsidR="00000000" w:rsidRPr="00000000">
        <w:rPr>
          <w:rFonts w:ascii="Arial" w:cs="Arial" w:eastAsia="Arial" w:hAnsi="Arial"/>
          <w:rtl w:val="0"/>
        </w:rPr>
        <w:t xml:space="preserve"> encourages </w:t>
      </w:r>
      <w:r w:rsidDel="00000000" w:rsidR="00000000" w:rsidRPr="00000000">
        <w:rPr>
          <w:rFonts w:ascii="Arial" w:cs="Arial" w:eastAsia="Arial" w:hAnsi="Arial"/>
          <w:vertAlign w:val="baseline"/>
          <w:rtl w:val="0"/>
        </w:rPr>
        <w:t xml:space="preserve">effective multi- agency working.</w:t>
      </w:r>
      <w:r w:rsidDel="00000000" w:rsidR="00000000" w:rsidRPr="00000000">
        <w:rPr>
          <w:rtl w:val="0"/>
        </w:rPr>
      </w:r>
    </w:p>
    <w:p w:rsidR="00000000" w:rsidDel="00000000" w:rsidP="00000000" w:rsidRDefault="00000000" w:rsidRPr="00000000" w14:paraId="0000005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0">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maintain a high professional standard of practice as designated by the Royal College of Speech and Language Therapists and the Health an</w:t>
      </w:r>
      <w:r w:rsidDel="00000000" w:rsidR="00000000" w:rsidRPr="00000000">
        <w:rPr>
          <w:rFonts w:ascii="Arial" w:cs="Arial" w:eastAsia="Arial" w:hAnsi="Arial"/>
          <w:rtl w:val="0"/>
        </w:rPr>
        <w:t xml:space="preserve">d Care</w:t>
      </w:r>
      <w:r w:rsidDel="00000000" w:rsidR="00000000" w:rsidRPr="00000000">
        <w:rPr>
          <w:rFonts w:ascii="Arial" w:cs="Arial" w:eastAsia="Arial" w:hAnsi="Arial"/>
          <w:vertAlign w:val="baseline"/>
          <w:rtl w:val="0"/>
        </w:rPr>
        <w:t xml:space="preserve"> Professions Council</w:t>
      </w:r>
      <w:r w:rsidDel="00000000" w:rsidR="00000000" w:rsidRPr="00000000">
        <w:rPr>
          <w:rFonts w:ascii="Arial" w:cs="Arial" w:eastAsia="Arial" w:hAnsi="Arial"/>
          <w:rtl w:val="0"/>
        </w:rPr>
        <w:t xml:space="preserve">. </w:t>
      </w:r>
    </w:p>
    <w:p w:rsidR="00000000" w:rsidDel="00000000" w:rsidP="00000000" w:rsidRDefault="00000000" w:rsidRPr="00000000" w14:paraId="00000061">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2">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attend support and supervision meetings, training days and other in-service activities.</w:t>
      </w:r>
      <w:r w:rsidDel="00000000" w:rsidR="00000000" w:rsidRPr="00000000">
        <w:rPr>
          <w:rtl w:val="0"/>
        </w:rPr>
      </w:r>
    </w:p>
    <w:p w:rsidR="00000000" w:rsidDel="00000000" w:rsidP="00000000" w:rsidRDefault="00000000" w:rsidRPr="00000000" w14:paraId="0000006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4">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w:t>
      </w:r>
      <w:r w:rsidDel="00000000" w:rsidR="00000000" w:rsidRPr="00000000">
        <w:rPr>
          <w:rFonts w:ascii="Arial" w:cs="Arial" w:eastAsia="Arial" w:hAnsi="Arial"/>
          <w:rtl w:val="0"/>
        </w:rPr>
        <w:t xml:space="preserve">keep up to date with current research and </w:t>
      </w:r>
      <w:r w:rsidDel="00000000" w:rsidR="00000000" w:rsidRPr="00000000">
        <w:rPr>
          <w:rFonts w:ascii="Arial" w:cs="Arial" w:eastAsia="Arial" w:hAnsi="Arial"/>
          <w:vertAlign w:val="baseline"/>
          <w:rtl w:val="0"/>
        </w:rPr>
        <w:t xml:space="preserve">maintain awareness of changing patterns of intervention and education which benefit deaf children</w:t>
      </w:r>
      <w:r w:rsidDel="00000000" w:rsidR="00000000" w:rsidRPr="00000000">
        <w:rPr>
          <w:rFonts w:ascii="Arial" w:cs="Arial" w:eastAsia="Arial" w:hAnsi="Arial"/>
          <w:rtl w:val="0"/>
        </w:rPr>
        <w:t xml:space="preserve"> in the school setting.</w:t>
      </w:r>
    </w:p>
    <w:p w:rsidR="00000000" w:rsidDel="00000000" w:rsidP="00000000" w:rsidRDefault="00000000" w:rsidRPr="00000000" w14:paraId="00000065">
      <w:pPr>
        <w:ind w:left="360"/>
        <w:rPr>
          <w:rFonts w:ascii="Arial" w:cs="Arial" w:eastAsia="Arial" w:hAnsi="Arial"/>
          <w:i w:val="0"/>
          <w:vertAlign w:val="baseline"/>
        </w:rPr>
      </w:pPr>
      <w:r w:rsidDel="00000000" w:rsidR="00000000" w:rsidRPr="00000000">
        <w:rPr>
          <w:rtl w:val="0"/>
        </w:rPr>
      </w:r>
    </w:p>
    <w:p w:rsidR="00000000" w:rsidDel="00000000" w:rsidP="00000000" w:rsidRDefault="00000000" w:rsidRPr="00000000" w14:paraId="00000066">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liaise with other specialist relevant staff, in Newham and nationally through Special Interest Groups.</w:t>
      </w:r>
      <w:r w:rsidDel="00000000" w:rsidR="00000000" w:rsidRPr="00000000">
        <w:rPr>
          <w:rtl w:val="0"/>
        </w:rPr>
      </w:r>
    </w:p>
    <w:p w:rsidR="00000000" w:rsidDel="00000000" w:rsidP="00000000" w:rsidRDefault="00000000" w:rsidRPr="00000000" w14:paraId="00000067">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68">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maintain speech and language therapy records and reports for children referred to the service and to ensure that policies are adhered to in relation to report writing and record keeping.</w:t>
      </w:r>
      <w:r w:rsidDel="00000000" w:rsidR="00000000" w:rsidRPr="00000000">
        <w:rPr>
          <w:rtl w:val="0"/>
        </w:rPr>
      </w:r>
    </w:p>
    <w:p w:rsidR="00000000" w:rsidDel="00000000" w:rsidP="00000000" w:rsidRDefault="00000000" w:rsidRPr="00000000" w14:paraId="0000006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A">
      <w:pPr>
        <w:numPr>
          <w:ilvl w:val="0"/>
          <w:numId w:val="1"/>
        </w:numPr>
        <w:ind w:left="720" w:hanging="360"/>
        <w:rPr>
          <w:rFonts w:ascii="Arial" w:cs="Arial" w:eastAsia="Arial" w:hAnsi="Arial"/>
        </w:rPr>
      </w:pPr>
      <w:r w:rsidDel="00000000" w:rsidR="00000000" w:rsidRPr="00000000">
        <w:rPr>
          <w:rFonts w:ascii="Arial" w:cs="Arial" w:eastAsia="Arial" w:hAnsi="Arial"/>
          <w:vertAlign w:val="baseline"/>
          <w:rtl w:val="0"/>
        </w:rPr>
        <w:t xml:space="preserve">To guide and coach parents to become the primary facilitators of their child's listening and spoken language development. </w:t>
      </w:r>
      <w:r w:rsidDel="00000000" w:rsidR="00000000" w:rsidRPr="00000000">
        <w:rPr>
          <w:rtl w:val="0"/>
        </w:rPr>
      </w:r>
    </w:p>
    <w:p w:rsidR="00000000" w:rsidDel="00000000" w:rsidP="00000000" w:rsidRDefault="00000000" w:rsidRPr="00000000" w14:paraId="0000006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6C">
      <w:pPr>
        <w:rPr>
          <w:rFonts w:ascii="Arial" w:cs="Arial" w:eastAsia="Arial" w:hAnsi="Arial"/>
        </w:rPr>
      </w:pPr>
      <w:r w:rsidDel="00000000" w:rsidR="00000000" w:rsidRPr="00000000">
        <w:rPr>
          <w:rtl w:val="0"/>
        </w:rPr>
      </w:r>
    </w:p>
    <w:p w:rsidR="00000000" w:rsidDel="00000000" w:rsidP="00000000" w:rsidRDefault="00000000" w:rsidRPr="00000000" w14:paraId="0000006D">
      <w:pPr>
        <w:rPr>
          <w:rFonts w:ascii="Arial" w:cs="Arial" w:eastAsia="Arial" w:hAnsi="Arial"/>
        </w:rPr>
      </w:pPr>
      <w:r w:rsidDel="00000000" w:rsidR="00000000" w:rsidRPr="00000000">
        <w:rPr>
          <w:rtl w:val="0"/>
        </w:rPr>
      </w:r>
    </w:p>
    <w:p w:rsidR="00000000" w:rsidDel="00000000" w:rsidP="00000000" w:rsidRDefault="00000000" w:rsidRPr="00000000" w14:paraId="0000006E">
      <w:pPr>
        <w:rPr>
          <w:rFonts w:ascii="Arial" w:cs="Arial" w:eastAsia="Arial" w:hAnsi="Arial"/>
        </w:rPr>
      </w:pPr>
      <w:r w:rsidDel="00000000" w:rsidR="00000000" w:rsidRPr="00000000">
        <w:rPr>
          <w:rtl w:val="0"/>
        </w:rPr>
      </w:r>
    </w:p>
    <w:tbl>
      <w:tblPr>
        <w:tblStyle w:val="Table3"/>
        <w:tblW w:w="9889.0" w:type="dxa"/>
        <w:jc w:val="left"/>
        <w:tblInd w:w="0.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9889"/>
        <w:tblGridChange w:id="0">
          <w:tblGrid>
            <w:gridCol w:w="9889"/>
          </w:tblGrid>
        </w:tblGridChange>
      </w:tblGrid>
      <w:tr>
        <w:tc>
          <w:tcPr>
            <w:vAlign w:val="top"/>
          </w:tcPr>
          <w:p w:rsidR="00000000" w:rsidDel="00000000" w:rsidP="00000000" w:rsidRDefault="00000000" w:rsidRPr="00000000" w14:paraId="0000006F">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EQUALITY AND DIVERSITY</w:t>
            </w:r>
            <w:r w:rsidDel="00000000" w:rsidR="00000000" w:rsidRPr="00000000">
              <w:rPr>
                <w:rtl w:val="0"/>
              </w:rPr>
            </w:r>
          </w:p>
        </w:tc>
      </w:tr>
      <w:tr>
        <w:tc>
          <w:tcPr>
            <w:vAlign w:val="top"/>
          </w:tcPr>
          <w:p w:rsidR="00000000" w:rsidDel="00000000" w:rsidP="00000000" w:rsidRDefault="00000000" w:rsidRPr="00000000" w14:paraId="00000070">
            <w:pPr>
              <w:rPr>
                <w:rFonts w:ascii="Arial" w:cs="Arial" w:eastAsia="Arial" w:hAnsi="Arial"/>
                <w:vertAlign w:val="baseline"/>
              </w:rPr>
            </w:pPr>
            <w:r w:rsidDel="00000000" w:rsidR="00000000" w:rsidRPr="00000000">
              <w:rPr>
                <w:rFonts w:ascii="Arial" w:cs="Arial" w:eastAsia="Arial" w:hAnsi="Arial"/>
                <w:vertAlign w:val="baseline"/>
                <w:rtl w:val="0"/>
              </w:rPr>
              <w:t xml:space="preserve">We are committed to and champion equality and diversity in all aspects of employment with the London Borough of Newham.  All employees are expected to understand and promote our Equality and Diversity Policy in the course of their work.</w:t>
            </w:r>
          </w:p>
          <w:p w:rsidR="00000000" w:rsidDel="00000000" w:rsidP="00000000" w:rsidRDefault="00000000" w:rsidRPr="00000000" w14:paraId="00000071">
            <w:pPr>
              <w:rPr>
                <w:rFonts w:ascii="Arial" w:cs="Arial" w:eastAsia="Arial" w:hAnsi="Arial"/>
                <w:vertAlign w:val="baseline"/>
              </w:rPr>
            </w:pPr>
            <w:r w:rsidDel="00000000" w:rsidR="00000000" w:rsidRPr="00000000">
              <w:rPr>
                <w:rtl w:val="0"/>
              </w:rPr>
            </w:r>
          </w:p>
        </w:tc>
      </w:tr>
      <w:tr>
        <w:tc>
          <w:tcPr>
            <w:vAlign w:val="top"/>
          </w:tcPr>
          <w:p w:rsidR="00000000" w:rsidDel="00000000" w:rsidP="00000000" w:rsidRDefault="00000000" w:rsidRPr="00000000" w14:paraId="00000072">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PROTECTING OUR STAFF AND SERVICES</w:t>
            </w:r>
            <w:r w:rsidDel="00000000" w:rsidR="00000000" w:rsidRPr="00000000">
              <w:rPr>
                <w:rtl w:val="0"/>
              </w:rPr>
            </w:r>
          </w:p>
        </w:tc>
      </w:tr>
      <w:tr>
        <w:tc>
          <w:tcPr>
            <w:vAlign w:val="top"/>
          </w:tcPr>
          <w:p w:rsidR="00000000" w:rsidDel="00000000" w:rsidP="00000000" w:rsidRDefault="00000000" w:rsidRPr="00000000" w14:paraId="00000073">
            <w:pPr>
              <w:rPr>
                <w:rFonts w:ascii="Arial" w:cs="Arial" w:eastAsia="Arial" w:hAnsi="Arial"/>
                <w:vertAlign w:val="baseline"/>
              </w:rPr>
            </w:pPr>
            <w:r w:rsidDel="00000000" w:rsidR="00000000" w:rsidRPr="00000000">
              <w:rPr>
                <w:rFonts w:ascii="Arial" w:cs="Arial" w:eastAsia="Arial" w:hAnsi="Arial"/>
                <w:vertAlign w:val="baseline"/>
                <w:rtl w:val="0"/>
              </w:rPr>
              <w:t xml:space="preserve">Adherence to Health and Safety requirements and proper risk management is required from all employees in so far as is relevant to their role.  All employees are expected to understand and promote good Health and Safety practices and manage risks appropriately.</w:t>
            </w:r>
          </w:p>
          <w:p w:rsidR="00000000" w:rsidDel="00000000" w:rsidP="00000000" w:rsidRDefault="00000000" w:rsidRPr="00000000" w14:paraId="00000074">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75">
      <w:pPr>
        <w:rPr>
          <w:rFonts w:ascii="Arial" w:cs="Arial" w:eastAsia="Arial" w:hAnsi="Arial"/>
          <w:vertAlign w:val="baseline"/>
        </w:rPr>
      </w:pPr>
      <w:bookmarkStart w:colFirst="0" w:colLast="0" w:name="_gjdgxs" w:id="0"/>
      <w:bookmarkEnd w:id="0"/>
      <w:r w:rsidDel="00000000" w:rsidR="00000000" w:rsidRPr="00000000">
        <w:br w:type="page"/>
      </w:r>
      <w:r w:rsidDel="00000000" w:rsidR="00000000" w:rsidRPr="00000000">
        <w:rPr>
          <w:rtl w:val="0"/>
        </w:rPr>
      </w:r>
    </w:p>
    <w:tbl>
      <w:tblPr>
        <w:tblStyle w:val="Table4"/>
        <w:tblW w:w="9893.0" w:type="dxa"/>
        <w:jc w:val="left"/>
        <w:tblInd w:w="0.0" w:type="dxa"/>
        <w:tblLayout w:type="fixed"/>
        <w:tblLook w:val="0000"/>
      </w:tblPr>
      <w:tblGrid>
        <w:gridCol w:w="7488"/>
        <w:gridCol w:w="2405"/>
        <w:tblGridChange w:id="0">
          <w:tblGrid>
            <w:gridCol w:w="7488"/>
            <w:gridCol w:w="2405"/>
          </w:tblGrid>
        </w:tblGridChange>
      </w:tblGrid>
      <w:tr>
        <w:tc>
          <w:tcPr>
            <w:vAlign w:val="top"/>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Personal Specification</w:t>
            </w:r>
          </w:p>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Pr>
              <w:drawing>
                <wp:inline distB="0" distT="0" distL="114300" distR="114300">
                  <wp:extent cx="1384935" cy="75565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84935" cy="755650"/>
                          </a:xfrm>
                          <a:prstGeom prst="rect"/>
                          <a:ln/>
                        </pic:spPr>
                      </pic:pic>
                    </a:graphicData>
                  </a:graphic>
                </wp:inline>
              </w:drawing>
            </w:r>
            <w:r w:rsidDel="00000000" w:rsidR="00000000" w:rsidRPr="00000000">
              <w:rPr>
                <w:rtl w:val="0"/>
              </w:rPr>
            </w:r>
          </w:p>
        </w:tc>
      </w:tr>
      <w:tr>
        <w:tc>
          <w:tcPr>
            <w:vAlign w:val="top"/>
          </w:tcPr>
          <w:p w:rsidR="00000000" w:rsidDel="00000000" w:rsidP="00000000" w:rsidRDefault="00000000" w:rsidRPr="00000000" w14:paraId="0000007A">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Job Title:</w:t>
            </w:r>
            <w:r w:rsidDel="00000000" w:rsidR="00000000" w:rsidRPr="00000000">
              <w:rPr>
                <w:rtl w:val="0"/>
              </w:rPr>
            </w:r>
          </w:p>
          <w:p w:rsidR="00000000" w:rsidDel="00000000" w:rsidP="00000000" w:rsidRDefault="00000000" w:rsidRPr="00000000" w14:paraId="0000007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7C">
            <w:pPr>
              <w:rPr>
                <w:rFonts w:ascii="Arial" w:cs="Arial" w:eastAsia="Arial" w:hAnsi="Arial"/>
                <w:vertAlign w:val="baseline"/>
              </w:rPr>
            </w:pPr>
            <w:r w:rsidDel="00000000" w:rsidR="00000000" w:rsidRPr="00000000">
              <w:rPr>
                <w:rFonts w:ascii="Arial" w:cs="Arial" w:eastAsia="Arial" w:hAnsi="Arial"/>
                <w:vertAlign w:val="baseline"/>
                <w:rtl w:val="0"/>
              </w:rPr>
              <w:t xml:space="preserve">Speech and Language Therapist (HI)</w:t>
            </w:r>
          </w:p>
          <w:p w:rsidR="00000000" w:rsidDel="00000000" w:rsidP="00000000" w:rsidRDefault="00000000" w:rsidRPr="00000000" w14:paraId="0000007D">
            <w:pPr>
              <w:rPr>
                <w:rFonts w:ascii="Arial" w:cs="Arial" w:eastAsia="Arial" w:hAnsi="Arial"/>
                <w:vertAlign w:val="baseline"/>
              </w:rPr>
            </w:pPr>
            <w:r w:rsidDel="00000000" w:rsidR="00000000" w:rsidRPr="00000000">
              <w:rPr>
                <w:rtl w:val="0"/>
              </w:rPr>
            </w:r>
          </w:p>
        </w:tc>
        <w:tc>
          <w:tcPr>
            <w:vAlign w:val="top"/>
          </w:tcPr>
          <w:p w:rsidR="00000000" w:rsidDel="00000000" w:rsidP="00000000" w:rsidRDefault="00000000" w:rsidRPr="00000000" w14:paraId="0000007E">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Service Area</w:t>
            </w:r>
            <w:r w:rsidDel="00000000" w:rsidR="00000000" w:rsidRPr="00000000">
              <w:rPr>
                <w:rFonts w:ascii="Arial" w:cs="Arial" w:eastAsia="Arial" w:hAnsi="Arial"/>
                <w:vertAlign w:val="baseline"/>
                <w:rtl w:val="0"/>
              </w:rPr>
              <w:t xml:space="preserve">:</w:t>
            </w:r>
          </w:p>
          <w:p w:rsidR="00000000" w:rsidDel="00000000" w:rsidP="00000000" w:rsidRDefault="00000000" w:rsidRPr="00000000" w14:paraId="0000007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0">
            <w:pPr>
              <w:rPr>
                <w:rFonts w:ascii="Arial" w:cs="Arial" w:eastAsia="Arial" w:hAnsi="Arial"/>
                <w:vertAlign w:val="baseline"/>
              </w:rPr>
            </w:pPr>
            <w:r w:rsidDel="00000000" w:rsidR="00000000" w:rsidRPr="00000000">
              <w:rPr>
                <w:rFonts w:ascii="Arial" w:cs="Arial" w:eastAsia="Arial" w:hAnsi="Arial"/>
                <w:vertAlign w:val="baseline"/>
                <w:rtl w:val="0"/>
              </w:rPr>
              <w:t xml:space="preserve">Selwyn School (Unified Sensory Service)</w:t>
            </w:r>
          </w:p>
        </w:tc>
      </w:tr>
      <w:tr>
        <w:tc>
          <w:tcPr>
            <w:vAlign w:val="top"/>
          </w:tcPr>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Directorate:</w:t>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Selwyn School </w:t>
            </w:r>
          </w:p>
        </w:tc>
        <w:tc>
          <w:tcPr>
            <w:vAlign w:val="top"/>
          </w:tcPr>
          <w:p w:rsidR="00000000" w:rsidDel="00000000" w:rsidP="00000000" w:rsidRDefault="00000000" w:rsidRPr="00000000" w14:paraId="00000084">
            <w:pPr>
              <w:rPr>
                <w:rFonts w:ascii="Arial" w:cs="Arial" w:eastAsia="Arial" w:hAnsi="Arial"/>
                <w:vertAlign w:val="baseline"/>
              </w:rPr>
            </w:pPr>
            <w:r w:rsidDel="00000000" w:rsidR="00000000" w:rsidRPr="00000000">
              <w:rPr>
                <w:rFonts w:ascii="Arial" w:cs="Arial" w:eastAsia="Arial" w:hAnsi="Arial"/>
                <w:b w:val="1"/>
                <w:vertAlign w:val="baseline"/>
                <w:rtl w:val="0"/>
              </w:rPr>
              <w:t xml:space="preserve">Post Number:</w:t>
            </w:r>
            <w:r w:rsidDel="00000000" w:rsidR="00000000" w:rsidRPr="00000000">
              <w:rPr>
                <w:rtl w:val="0"/>
              </w:rPr>
            </w:r>
          </w:p>
        </w:tc>
      </w:tr>
      <w:tr>
        <w:tc>
          <w:tcPr>
            <w:vAlign w:val="top"/>
          </w:tcPr>
          <w:p w:rsidR="00000000" w:rsidDel="00000000" w:rsidP="00000000" w:rsidRDefault="00000000" w:rsidRPr="00000000" w14:paraId="00000085">
            <w:pPr>
              <w:rPr>
                <w:rFonts w:ascii="Arial" w:cs="Arial" w:eastAsia="Arial" w:hAnsi="Arial"/>
                <w:b w:val="1"/>
              </w:rPr>
            </w:pPr>
            <w:r w:rsidDel="00000000" w:rsidR="00000000" w:rsidRPr="00000000">
              <w:rPr>
                <w:rtl w:val="0"/>
              </w:rPr>
            </w:r>
          </w:p>
          <w:p w:rsidR="00000000" w:rsidDel="00000000" w:rsidP="00000000" w:rsidRDefault="00000000" w:rsidRPr="00000000" w14:paraId="00000086">
            <w:pPr>
              <w:rPr>
                <w:rFonts w:ascii="Arial" w:cs="Arial" w:eastAsia="Arial" w:hAnsi="Arial"/>
                <w:b w:val="1"/>
                <w:vertAlign w:val="baseline"/>
              </w:rPr>
            </w:pPr>
            <w:r w:rsidDel="00000000" w:rsidR="00000000" w:rsidRPr="00000000">
              <w:rPr>
                <w:rFonts w:ascii="Arial" w:cs="Arial" w:eastAsia="Arial" w:hAnsi="Arial"/>
                <w:b w:val="1"/>
                <w:vertAlign w:val="baseline"/>
                <w:rtl w:val="0"/>
              </w:rPr>
              <w:t xml:space="preserve">Grade: </w:t>
            </w:r>
            <w:r w:rsidDel="00000000" w:rsidR="00000000" w:rsidRPr="00000000">
              <w:rPr>
                <w:rFonts w:ascii="Arial" w:cs="Arial" w:eastAsia="Arial" w:hAnsi="Arial"/>
                <w:rtl w:val="0"/>
              </w:rPr>
              <w:t xml:space="preserve">PO3 or PO4 </w:t>
            </w:r>
            <w:r w:rsidDel="00000000" w:rsidR="00000000" w:rsidRPr="00000000">
              <w:rPr>
                <w:rtl w:val="0"/>
              </w:rPr>
            </w:r>
          </w:p>
          <w:p w:rsidR="00000000" w:rsidDel="00000000" w:rsidP="00000000" w:rsidRDefault="00000000" w:rsidRPr="00000000" w14:paraId="00000087">
            <w:pPr>
              <w:rPr>
                <w:rFonts w:ascii="Arial" w:cs="Arial" w:eastAsia="Arial" w:hAnsi="Arial"/>
                <w:b w:val="1"/>
              </w:rPr>
            </w:pPr>
            <w:r w:rsidDel="00000000" w:rsidR="00000000" w:rsidRPr="00000000">
              <w:rPr>
                <w:rtl w:val="0"/>
              </w:rPr>
            </w:r>
          </w:p>
          <w:p w:rsidR="00000000" w:rsidDel="00000000" w:rsidP="00000000" w:rsidRDefault="00000000" w:rsidRPr="00000000" w14:paraId="0000008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9">
            <w:pPr>
              <w:rPr>
                <w:vertAlign w:val="baseline"/>
              </w:rPr>
            </w:pPr>
            <w:r w:rsidDel="00000000" w:rsidR="00000000" w:rsidRPr="00000000">
              <w:rPr>
                <w:rtl w:val="0"/>
              </w:rPr>
            </w:r>
          </w:p>
        </w:tc>
        <w:tc>
          <w:tcPr>
            <w:vAlign w:val="top"/>
          </w:tcPr>
          <w:p w:rsidR="00000000" w:rsidDel="00000000" w:rsidP="00000000" w:rsidRDefault="00000000" w:rsidRPr="00000000" w14:paraId="0000008A">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Date last updated:</w:t>
            </w:r>
            <w:r w:rsidDel="00000000" w:rsidR="00000000" w:rsidRPr="00000000">
              <w:rPr>
                <w:rtl w:val="0"/>
              </w:rPr>
            </w:r>
          </w:p>
          <w:p w:rsidR="00000000" w:rsidDel="00000000" w:rsidP="00000000" w:rsidRDefault="00000000" w:rsidRPr="00000000" w14:paraId="0000008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8C">
            <w:pPr>
              <w:rPr>
                <w:rFonts w:ascii="Arial" w:cs="Arial" w:eastAsia="Arial" w:hAnsi="Arial"/>
                <w:vertAlign w:val="baseline"/>
              </w:rPr>
            </w:pPr>
            <w:r w:rsidDel="00000000" w:rsidR="00000000" w:rsidRPr="00000000">
              <w:rPr>
                <w:rFonts w:ascii="Arial" w:cs="Arial" w:eastAsia="Arial" w:hAnsi="Arial"/>
                <w:rtl w:val="0"/>
              </w:rPr>
              <w:t xml:space="preserve">October 2019</w:t>
            </w:r>
            <w:r w:rsidDel="00000000" w:rsidR="00000000" w:rsidRPr="00000000">
              <w:rPr>
                <w:rtl w:val="0"/>
              </w:rPr>
            </w:r>
          </w:p>
        </w:tc>
      </w:tr>
    </w:tbl>
    <w:p w:rsidR="00000000" w:rsidDel="00000000" w:rsidP="00000000" w:rsidRDefault="00000000" w:rsidRPr="00000000" w14:paraId="0000008D">
      <w:pPr>
        <w:rPr>
          <w:rFonts w:ascii="Arial" w:cs="Arial" w:eastAsia="Arial" w:hAnsi="Arial"/>
          <w:vertAlign w:val="baseline"/>
        </w:rPr>
      </w:pPr>
      <w:r w:rsidDel="00000000" w:rsidR="00000000" w:rsidRPr="00000000">
        <w:rPr>
          <w:rtl w:val="0"/>
        </w:rPr>
      </w:r>
    </w:p>
    <w:tbl>
      <w:tblPr>
        <w:tblStyle w:val="Table5"/>
        <w:tblW w:w="9893.0" w:type="dxa"/>
        <w:jc w:val="left"/>
        <w:tblInd w:w="0.0" w:type="dxa"/>
        <w:tblBorders>
          <w:top w:color="000000" w:space="0" w:sz="4" w:val="single"/>
          <w:left w:color="000000" w:space="0" w:sz="4" w:val="single"/>
          <w:bottom w:color="000000" w:space="0" w:sz="4" w:val="single"/>
          <w:right w:color="000000" w:space="0" w:sz="4" w:val="single"/>
          <w:insideH w:color="000000" w:space="0" w:sz="0" w:val="nil"/>
          <w:insideV w:color="000000" w:space="0" w:sz="0" w:val="nil"/>
        </w:tblBorders>
        <w:tblLayout w:type="fixed"/>
        <w:tblLook w:val="0000"/>
      </w:tblPr>
      <w:tblGrid>
        <w:gridCol w:w="9893"/>
        <w:tblGridChange w:id="0">
          <w:tblGrid>
            <w:gridCol w:w="9893"/>
          </w:tblGrid>
        </w:tblGridChange>
      </w:tblGrid>
      <w:tr>
        <w:tc>
          <w:tcPr>
            <w:tcBorders>
              <w:top w:color="000000" w:space="0" w:sz="4" w:val="single"/>
              <w:left w:color="000000" w:space="0" w:sz="4" w:val="single"/>
              <w:bottom w:color="000000" w:space="0" w:sz="0" w:val="nil"/>
              <w:right w:color="000000" w:space="0" w:sz="4" w:val="single"/>
            </w:tcBorders>
            <w:vAlign w:val="top"/>
          </w:tcPr>
          <w:p w:rsidR="00000000" w:rsidDel="00000000" w:rsidP="00000000" w:rsidRDefault="00000000" w:rsidRPr="00000000" w14:paraId="0000008E">
            <w:pPr>
              <w:pStyle w:val="Heading2"/>
              <w:rPr>
                <w:sz w:val="20"/>
                <w:szCs w:val="20"/>
                <w:vertAlign w:val="baseline"/>
              </w:rPr>
            </w:pPr>
            <w:r w:rsidDel="00000000" w:rsidR="00000000" w:rsidRPr="00000000">
              <w:rPr>
                <w:b w:val="1"/>
                <w:sz w:val="20"/>
                <w:szCs w:val="20"/>
                <w:vertAlign w:val="baseline"/>
                <w:rtl w:val="0"/>
              </w:rPr>
              <w:t xml:space="preserve">IMPORTANT INFORMATION FOR APPLICANTS</w:t>
            </w:r>
            <w:r w:rsidDel="00000000" w:rsidR="00000000" w:rsidRPr="00000000">
              <w:rPr>
                <w:rtl w:val="0"/>
              </w:rPr>
            </w:r>
          </w:p>
        </w:tc>
      </w:tr>
      <w:tr>
        <w:tc>
          <w:tcPr>
            <w:tcBorders>
              <w:top w:color="000000" w:space="0" w:sz="0" w:val="nil"/>
              <w:left w:color="000000" w:space="0" w:sz="4" w:val="single"/>
              <w:bottom w:color="000000" w:space="0" w:sz="4" w:val="single"/>
              <w:right w:color="000000" w:space="0" w:sz="4" w:val="single"/>
            </w:tcBorders>
            <w:vAlign w:val="top"/>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1"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single"/>
                <w:shd w:fill="auto" w:val="clear"/>
                <w:vertAlign w:val="baseline"/>
                <w:rtl w:val="0"/>
              </w:rPr>
              <w:t xml:space="preserve">Where the Method of Assessment is stated to be the Application Form,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000000" w:rsidDel="00000000" w:rsidP="00000000" w:rsidRDefault="00000000" w:rsidRPr="00000000" w14:paraId="00000091">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9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93">
      <w:pPr>
        <w:rPr>
          <w:rFonts w:ascii="Arial" w:cs="Arial" w:eastAsia="Arial" w:hAnsi="Arial"/>
          <w:vertAlign w:val="baseline"/>
        </w:rPr>
      </w:pPr>
      <w:r w:rsidDel="00000000" w:rsidR="00000000" w:rsidRPr="00000000">
        <w:rPr>
          <w:rtl w:val="0"/>
        </w:rPr>
      </w:r>
    </w:p>
    <w:tbl>
      <w:tblPr>
        <w:tblStyle w:val="Table6"/>
        <w:tblW w:w="982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348"/>
        <w:gridCol w:w="6480"/>
        <w:tblGridChange w:id="0">
          <w:tblGrid>
            <w:gridCol w:w="3348"/>
            <w:gridCol w:w="6480"/>
          </w:tblGrid>
        </w:tblGridChange>
      </w:tblGrid>
      <w:tr>
        <w:tc>
          <w:tcPr>
            <w:vAlign w:val="top"/>
          </w:tcPr>
          <w:p w:rsidR="00000000" w:rsidDel="00000000" w:rsidP="00000000" w:rsidRDefault="00000000" w:rsidRPr="00000000" w14:paraId="00000094">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CRITERIA</w:t>
            </w:r>
            <w:r w:rsidDel="00000000" w:rsidR="00000000" w:rsidRPr="00000000">
              <w:rPr>
                <w:rtl w:val="0"/>
              </w:rPr>
            </w:r>
          </w:p>
        </w:tc>
        <w:tc>
          <w:tcPr>
            <w:vAlign w:val="top"/>
          </w:tcPr>
          <w:p w:rsidR="00000000" w:rsidDel="00000000" w:rsidP="00000000" w:rsidRDefault="00000000" w:rsidRPr="00000000" w14:paraId="00000095">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METHOD OF ASSESSMENT</w:t>
            </w:r>
            <w:r w:rsidDel="00000000" w:rsidR="00000000" w:rsidRPr="00000000">
              <w:rPr>
                <w:rtl w:val="0"/>
              </w:rPr>
            </w:r>
          </w:p>
        </w:tc>
      </w:tr>
      <w:tr>
        <w:tc>
          <w:tcPr>
            <w:gridSpan w:val="2"/>
            <w:vAlign w:val="top"/>
          </w:tcPr>
          <w:p w:rsidR="00000000" w:rsidDel="00000000" w:rsidP="00000000" w:rsidRDefault="00000000" w:rsidRPr="00000000" w14:paraId="00000096">
            <w:pPr>
              <w:pStyle w:val="Heading1"/>
              <w:rPr>
                <w:sz w:val="20"/>
                <w:szCs w:val="20"/>
                <w:vertAlign w:val="baseline"/>
              </w:rPr>
            </w:pPr>
            <w:r w:rsidDel="00000000" w:rsidR="00000000" w:rsidRPr="00000000">
              <w:rPr>
                <w:rtl w:val="0"/>
              </w:rPr>
            </w:r>
          </w:p>
          <w:p w:rsidR="00000000" w:rsidDel="00000000" w:rsidP="00000000" w:rsidRDefault="00000000" w:rsidRPr="00000000" w14:paraId="00000097">
            <w:pPr>
              <w:pStyle w:val="Heading1"/>
              <w:rPr>
                <w:sz w:val="20"/>
                <w:szCs w:val="20"/>
                <w:vertAlign w:val="baseline"/>
              </w:rPr>
            </w:pPr>
            <w:r w:rsidDel="00000000" w:rsidR="00000000" w:rsidRPr="00000000">
              <w:rPr>
                <w:sz w:val="20"/>
                <w:szCs w:val="20"/>
                <w:vertAlign w:val="baseline"/>
                <w:rtl w:val="0"/>
              </w:rPr>
              <w:t xml:space="preserve">EQUALITY AND DIVERSITY</w:t>
            </w:r>
          </w:p>
          <w:p w:rsidR="00000000" w:rsidDel="00000000" w:rsidP="00000000" w:rsidRDefault="00000000" w:rsidRPr="00000000" w14:paraId="0000009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9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We are committed to and are champions of equality and diversity in all aspects of employment with the London Borough of Newham.  All employees are expected to understand and promote equality and diversity in the course of their work.</w:t>
            </w:r>
          </w:p>
          <w:p w:rsidR="00000000" w:rsidDel="00000000" w:rsidP="00000000" w:rsidRDefault="00000000" w:rsidRPr="00000000" w14:paraId="0000009A">
            <w:pPr>
              <w:rPr>
                <w:rFonts w:ascii="Arial" w:cs="Arial" w:eastAsia="Arial" w:hAnsi="Arial"/>
                <w:vertAlign w:val="baseline"/>
              </w:rPr>
            </w:pPr>
            <w:r w:rsidDel="00000000" w:rsidR="00000000" w:rsidRPr="00000000">
              <w:rPr>
                <w:rFonts w:ascii="Arial" w:cs="Arial" w:eastAsia="Arial" w:hAnsi="Arial"/>
                <w:vertAlign w:val="baseline"/>
                <w:rtl w:val="0"/>
              </w:rPr>
              <w:t xml:space="preserve"> </w:t>
            </w:r>
          </w:p>
        </w:tc>
      </w:tr>
    </w:tbl>
    <w:p w:rsidR="00000000" w:rsidDel="00000000" w:rsidP="00000000" w:rsidRDefault="00000000" w:rsidRPr="00000000" w14:paraId="0000009C">
      <w:pPr>
        <w:rPr>
          <w:rFonts w:ascii="Arial" w:cs="Arial" w:eastAsia="Arial" w:hAnsi="Arial"/>
          <w:u w:val="single"/>
          <w:vertAlign w:val="baseline"/>
        </w:rPr>
      </w:pPr>
      <w:r w:rsidDel="00000000" w:rsidR="00000000" w:rsidRPr="00000000">
        <w:rPr>
          <w:rtl w:val="0"/>
        </w:rPr>
      </w:r>
    </w:p>
    <w:p w:rsidR="00000000" w:rsidDel="00000000" w:rsidP="00000000" w:rsidRDefault="00000000" w:rsidRPr="00000000" w14:paraId="0000009D">
      <w:pPr>
        <w:rPr>
          <w:rFonts w:ascii="Arial" w:cs="Arial" w:eastAsia="Arial" w:hAnsi="Arial"/>
          <w:u w:val="single"/>
          <w:vertAlign w:val="baseline"/>
        </w:rPr>
      </w:pPr>
      <w:r w:rsidDel="00000000" w:rsidR="00000000" w:rsidRPr="00000000">
        <w:rPr>
          <w:rtl w:val="0"/>
        </w:rPr>
      </w:r>
    </w:p>
    <w:tbl>
      <w:tblPr>
        <w:tblStyle w:val="Table7"/>
        <w:tblW w:w="10884.141732283464"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22.4866831498002"/>
        <w:gridCol w:w="2887.218349711221"/>
        <w:gridCol w:w="2887.218349711221"/>
        <w:gridCol w:w="2887.218349711221"/>
        <w:tblGridChange w:id="0">
          <w:tblGrid>
            <w:gridCol w:w="2222.4866831498002"/>
            <w:gridCol w:w="2887.218349711221"/>
            <w:gridCol w:w="2887.218349711221"/>
            <w:gridCol w:w="2887.218349711221"/>
          </w:tblGrid>
        </w:tblGridChange>
      </w:tblGrid>
      <w:tr>
        <w:tc>
          <w:tcPr>
            <w:tcBorders>
              <w:top w:color="000000" w:space="0" w:sz="4" w:val="single"/>
              <w:left w:color="000000" w:space="0" w:sz="4" w:val="single"/>
              <w:bottom w:color="000000" w:space="0" w:sz="4" w:val="single"/>
              <w:right w:color="000000" w:space="0" w:sz="4" w:val="single"/>
            </w:tcBorders>
            <w:shd w:fill="e6e6e6" w:val="clear"/>
            <w:vAlign w:val="top"/>
          </w:tcPr>
          <w:p w:rsidR="00000000" w:rsidDel="00000000" w:rsidP="00000000" w:rsidRDefault="00000000" w:rsidRPr="00000000" w14:paraId="0000009E">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9F">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CRITERIA</w:t>
            </w:r>
            <w:r w:rsidDel="00000000" w:rsidR="00000000" w:rsidRPr="00000000">
              <w:rPr>
                <w:rtl w:val="0"/>
              </w:rPr>
            </w:r>
          </w:p>
          <w:p w:rsidR="00000000" w:rsidDel="00000000" w:rsidP="00000000" w:rsidRDefault="00000000" w:rsidRPr="00000000" w14:paraId="000000A0">
            <w:pPr>
              <w:rPr>
                <w:rFonts w:ascii="Arial" w:cs="Arial" w:eastAsia="Arial" w:hAnsi="Arial"/>
                <w:b w:val="0"/>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6e6e6" w:val="clear"/>
            <w:vAlign w:val="top"/>
          </w:tcPr>
          <w:p w:rsidR="00000000" w:rsidDel="00000000" w:rsidP="00000000" w:rsidRDefault="00000000" w:rsidRPr="00000000" w14:paraId="000000A1">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0A2">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METHOD OF ASSESSMENT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6e6e6" w:val="clear"/>
            <w:vAlign w:val="top"/>
          </w:tcPr>
          <w:p w:rsidR="00000000" w:rsidDel="00000000" w:rsidP="00000000" w:rsidRDefault="00000000" w:rsidRPr="00000000" w14:paraId="000000A3">
            <w:pPr>
              <w:jc w:val="center"/>
              <w:rPr>
                <w:rFonts w:ascii="Arial" w:cs="Arial" w:eastAsia="Arial" w:hAnsi="Arial"/>
                <w:b w:val="0"/>
                <w:vertAlign w:val="baseline"/>
              </w:rPr>
            </w:pPr>
            <w:r w:rsidDel="00000000" w:rsidR="00000000" w:rsidRPr="00000000">
              <w:rPr>
                <w:rFonts w:ascii="Arial" w:cs="Arial" w:eastAsia="Arial" w:hAnsi="Arial"/>
                <w:rtl w:val="0"/>
              </w:rPr>
              <w:t xml:space="preserve">Essential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6e6e6" w:val="clear"/>
            <w:vAlign w:val="top"/>
          </w:tcPr>
          <w:p w:rsidR="00000000" w:rsidDel="00000000" w:rsidP="00000000" w:rsidRDefault="00000000" w:rsidRPr="00000000" w14:paraId="000000A4">
            <w:pPr>
              <w:jc w:val="center"/>
              <w:rPr>
                <w:rFonts w:ascii="Arial" w:cs="Arial" w:eastAsia="Arial" w:hAnsi="Arial"/>
              </w:rPr>
            </w:pPr>
            <w:r w:rsidDel="00000000" w:rsidR="00000000" w:rsidRPr="00000000">
              <w:rPr>
                <w:rFonts w:ascii="Arial" w:cs="Arial" w:eastAsia="Arial" w:hAnsi="Arial"/>
                <w:rtl w:val="0"/>
              </w:rPr>
              <w:t xml:space="preserve">Desired</w:t>
            </w:r>
          </w:p>
        </w:tc>
      </w:tr>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KNOWLEDGE:</w:t>
            </w:r>
            <w:r w:rsidDel="00000000" w:rsidR="00000000" w:rsidRPr="00000000">
              <w:rPr>
                <w:rtl w:val="0"/>
              </w:rPr>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Extensive experience of working with school age children and their families. </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Experience of planning and delivering therapy 1:1 and in small groups. </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Experience of training parents, teachers, TA’s and students. </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Experience of working with children with  hearing impairment or complex needs. </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Experience of carrying out assessments and differential diagnosis in addition to writing assessment reports and goals. </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clear understanding of </w:t>
            </w:r>
            <w:r w:rsidDel="00000000" w:rsidR="00000000" w:rsidRPr="00000000">
              <w:rPr>
                <w:rFonts w:ascii="Arial" w:cs="Arial" w:eastAsia="Arial" w:hAnsi="Arial"/>
                <w:rtl w:val="0"/>
              </w:rPr>
              <w:t xml:space="preserve">troubleshooting and management of a range of audiological technology.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An understanding of safeguarding procedures and responsibilities. </w:t>
            </w: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B7">
            <w:pPr>
              <w:tabs>
                <w:tab w:val="left" w:pos="-720"/>
              </w:tabs>
              <w:jc w:val="both"/>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BB">
            <w:pPr>
              <w:rPr>
                <w:rFonts w:ascii="Arial" w:cs="Arial" w:eastAsia="Arial" w:hAnsi="Arial"/>
              </w:rPr>
            </w:pPr>
            <w:r w:rsidDel="00000000" w:rsidR="00000000" w:rsidRPr="00000000">
              <w:rPr>
                <w:rFonts w:ascii="Arial" w:cs="Arial" w:eastAsia="Arial" w:hAnsi="Arial"/>
                <w:vertAlign w:val="baseline"/>
                <w:rtl w:val="0"/>
              </w:rPr>
              <w:t xml:space="preserve">Application Form/Interview process</w:t>
            </w:r>
            <w:r w:rsidDel="00000000" w:rsidR="00000000" w:rsidRPr="00000000">
              <w:rPr>
                <w:rtl w:val="0"/>
              </w:rPr>
            </w:r>
          </w:p>
          <w:p w:rsidR="00000000" w:rsidDel="00000000" w:rsidP="00000000" w:rsidRDefault="00000000" w:rsidRPr="00000000" w14:paraId="000000BC">
            <w:pPr>
              <w:rPr>
                <w:rFonts w:ascii="Arial" w:cs="Arial" w:eastAsia="Arial" w:hAnsi="Arial"/>
              </w:rPr>
            </w:pPr>
            <w:r w:rsidDel="00000000" w:rsidR="00000000" w:rsidRPr="00000000">
              <w:rPr>
                <w:rtl w:val="0"/>
              </w:rPr>
            </w:r>
          </w:p>
          <w:p w:rsidR="00000000" w:rsidDel="00000000" w:rsidP="00000000" w:rsidRDefault="00000000" w:rsidRPr="00000000" w14:paraId="000000BD">
            <w:pPr>
              <w:rPr>
                <w:rFonts w:ascii="Arial" w:cs="Arial" w:eastAsia="Arial" w:hAnsi="Arial"/>
              </w:rPr>
            </w:pPr>
            <w:r w:rsidDel="00000000" w:rsidR="00000000" w:rsidRPr="00000000">
              <w:rPr>
                <w:rtl w:val="0"/>
              </w:rPr>
            </w:r>
          </w:p>
          <w:p w:rsidR="00000000" w:rsidDel="00000000" w:rsidP="00000000" w:rsidRDefault="00000000" w:rsidRPr="00000000" w14:paraId="000000BE">
            <w:pPr>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r w:rsidDel="00000000" w:rsidR="00000000" w:rsidRPr="00000000">
              <w:rPr>
                <w:rFonts w:ascii="Arial" w:cs="Arial" w:eastAsia="Arial" w:hAnsi="Arial"/>
                <w:rtl w:val="0"/>
              </w:rPr>
              <w:t xml:space="preserve"> process </w:t>
            </w:r>
            <w:r w:rsidDel="00000000" w:rsidR="00000000" w:rsidRPr="00000000">
              <w:rPr>
                <w:rtl w:val="0"/>
              </w:rPr>
            </w:r>
          </w:p>
          <w:p w:rsidR="00000000" w:rsidDel="00000000" w:rsidP="00000000" w:rsidRDefault="00000000" w:rsidRPr="00000000" w14:paraId="000000C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0C3">
            <w:pPr>
              <w:rPr>
                <w:rFonts w:ascii="Arial" w:cs="Arial" w:eastAsia="Arial" w:hAnsi="Arial"/>
              </w:rPr>
            </w:pPr>
            <w:r w:rsidDel="00000000" w:rsidR="00000000" w:rsidRPr="00000000">
              <w:rPr>
                <w:rFonts w:ascii="Arial" w:cs="Arial" w:eastAsia="Arial" w:hAnsi="Arial"/>
                <w:vertAlign w:val="baseline"/>
                <w:rtl w:val="0"/>
              </w:rPr>
              <w:t xml:space="preserve">Application Form/Interview</w:t>
            </w:r>
            <w:r w:rsidDel="00000000" w:rsidR="00000000" w:rsidRPr="00000000">
              <w:rPr>
                <w:rtl w:val="0"/>
              </w:rPr>
            </w:r>
          </w:p>
          <w:p w:rsidR="00000000" w:rsidDel="00000000" w:rsidP="00000000" w:rsidRDefault="00000000" w:rsidRPr="00000000" w14:paraId="000000C4">
            <w:pPr>
              <w:rPr>
                <w:rFonts w:ascii="Arial" w:cs="Arial" w:eastAsia="Arial" w:hAnsi="Arial"/>
              </w:rPr>
            </w:pPr>
            <w:r w:rsidDel="00000000" w:rsidR="00000000" w:rsidRPr="00000000">
              <w:rPr>
                <w:rtl w:val="0"/>
              </w:rPr>
            </w:r>
          </w:p>
          <w:p w:rsidR="00000000" w:rsidDel="00000000" w:rsidP="00000000" w:rsidRDefault="00000000" w:rsidRPr="00000000" w14:paraId="000000C5">
            <w:pPr>
              <w:rPr>
                <w:rFonts w:ascii="Arial" w:cs="Arial" w:eastAsia="Arial" w:hAnsi="Arial"/>
              </w:rPr>
            </w:pPr>
            <w:r w:rsidDel="00000000" w:rsidR="00000000" w:rsidRPr="00000000">
              <w:rPr>
                <w:rtl w:val="0"/>
              </w:rPr>
            </w:r>
          </w:p>
          <w:p w:rsidR="00000000" w:rsidDel="00000000" w:rsidP="00000000" w:rsidRDefault="00000000" w:rsidRPr="00000000" w14:paraId="000000C6">
            <w:pPr>
              <w:rPr>
                <w:rFonts w:ascii="Arial" w:cs="Arial" w:eastAsia="Arial" w:hAnsi="Arial"/>
              </w:rPr>
            </w:pPr>
            <w:r w:rsidDel="00000000" w:rsidR="00000000" w:rsidRPr="00000000">
              <w:rPr>
                <w:rtl w:val="0"/>
              </w:rPr>
            </w:r>
          </w:p>
          <w:p w:rsidR="00000000" w:rsidDel="00000000" w:rsidP="00000000" w:rsidRDefault="00000000" w:rsidRPr="00000000" w14:paraId="000000C7">
            <w:pPr>
              <w:rPr>
                <w:rFonts w:ascii="Arial" w:cs="Arial" w:eastAsia="Arial" w:hAnsi="Arial"/>
              </w:rPr>
            </w:pPr>
            <w:r w:rsidDel="00000000" w:rsidR="00000000" w:rsidRPr="00000000">
              <w:rPr>
                <w:rFonts w:ascii="Arial" w:cs="Arial" w:eastAsia="Arial" w:hAnsi="Arial"/>
                <w:rtl w:val="0"/>
              </w:rPr>
              <w:t xml:space="preserve">Application Form/Interview process</w:t>
            </w:r>
          </w:p>
          <w:p w:rsidR="00000000" w:rsidDel="00000000" w:rsidP="00000000" w:rsidRDefault="00000000" w:rsidRPr="00000000" w14:paraId="000000C8">
            <w:pPr>
              <w:rPr>
                <w:rFonts w:ascii="Arial" w:cs="Arial" w:eastAsia="Arial" w:hAnsi="Arial"/>
              </w:rPr>
            </w:pPr>
            <w:r w:rsidDel="00000000" w:rsidR="00000000" w:rsidRPr="00000000">
              <w:rPr>
                <w:rtl w:val="0"/>
              </w:rPr>
            </w:r>
          </w:p>
          <w:p w:rsidR="00000000" w:rsidDel="00000000" w:rsidP="00000000" w:rsidRDefault="00000000" w:rsidRPr="00000000" w14:paraId="000000C9">
            <w:pPr>
              <w:rPr>
                <w:rFonts w:ascii="Arial" w:cs="Arial" w:eastAsia="Arial" w:hAnsi="Arial"/>
              </w:rPr>
            </w:pPr>
            <w:r w:rsidDel="00000000" w:rsidR="00000000" w:rsidRPr="00000000">
              <w:rPr>
                <w:rtl w:val="0"/>
              </w:rPr>
            </w:r>
          </w:p>
          <w:p w:rsidR="00000000" w:rsidDel="00000000" w:rsidP="00000000" w:rsidRDefault="00000000" w:rsidRPr="00000000" w14:paraId="000000CA">
            <w:pPr>
              <w:rPr>
                <w:rFonts w:ascii="Arial" w:cs="Arial" w:eastAsia="Arial" w:hAnsi="Arial"/>
              </w:rPr>
            </w:pPr>
            <w:r w:rsidDel="00000000" w:rsidR="00000000" w:rsidRPr="00000000">
              <w:rPr>
                <w:rtl w:val="0"/>
              </w:rPr>
            </w:r>
          </w:p>
          <w:p w:rsidR="00000000" w:rsidDel="00000000" w:rsidP="00000000" w:rsidRDefault="00000000" w:rsidRPr="00000000" w14:paraId="000000CB">
            <w:pPr>
              <w:rPr>
                <w:rFonts w:ascii="Arial" w:cs="Arial" w:eastAsia="Arial" w:hAnsi="Arial"/>
              </w:rPr>
            </w:pPr>
            <w:r w:rsidDel="00000000" w:rsidR="00000000" w:rsidRPr="00000000">
              <w:rPr>
                <w:rFonts w:ascii="Arial" w:cs="Arial" w:eastAsia="Arial" w:hAnsi="Arial"/>
                <w:rtl w:val="0"/>
              </w:rPr>
              <w:t xml:space="preserve">Application Form/Interview process</w:t>
            </w:r>
          </w:p>
          <w:p w:rsidR="00000000" w:rsidDel="00000000" w:rsidP="00000000" w:rsidRDefault="00000000" w:rsidRPr="00000000" w14:paraId="000000CC">
            <w:pPr>
              <w:rPr>
                <w:rFonts w:ascii="Arial" w:cs="Arial" w:eastAsia="Arial" w:hAnsi="Arial"/>
              </w:rPr>
            </w:pPr>
            <w:r w:rsidDel="00000000" w:rsidR="00000000" w:rsidRPr="00000000">
              <w:rPr>
                <w:rtl w:val="0"/>
              </w:rPr>
            </w:r>
          </w:p>
          <w:p w:rsidR="00000000" w:rsidDel="00000000" w:rsidP="00000000" w:rsidRDefault="00000000" w:rsidRPr="00000000" w14:paraId="000000CD">
            <w:pPr>
              <w:rPr>
                <w:rFonts w:ascii="Arial" w:cs="Arial" w:eastAsia="Arial" w:hAnsi="Arial"/>
              </w:rPr>
            </w:pPr>
            <w:r w:rsidDel="00000000" w:rsidR="00000000" w:rsidRPr="00000000">
              <w:rPr>
                <w:rtl w:val="0"/>
              </w:rPr>
            </w:r>
          </w:p>
          <w:p w:rsidR="00000000" w:rsidDel="00000000" w:rsidP="00000000" w:rsidRDefault="00000000" w:rsidRPr="00000000" w14:paraId="000000CE">
            <w:pPr>
              <w:rPr>
                <w:rFonts w:ascii="Arial" w:cs="Arial" w:eastAsia="Arial" w:hAnsi="Arial"/>
              </w:rPr>
            </w:pPr>
            <w:r w:rsidDel="00000000" w:rsidR="00000000" w:rsidRPr="00000000">
              <w:rPr>
                <w:rtl w:val="0"/>
              </w:rPr>
            </w:r>
          </w:p>
          <w:p w:rsidR="00000000" w:rsidDel="00000000" w:rsidP="00000000" w:rsidRDefault="00000000" w:rsidRPr="00000000" w14:paraId="000000CF">
            <w:pPr>
              <w:rPr>
                <w:rFonts w:ascii="Arial" w:cs="Arial" w:eastAsia="Arial" w:hAnsi="Arial"/>
              </w:rPr>
            </w:pPr>
            <w:r w:rsidDel="00000000" w:rsidR="00000000" w:rsidRPr="00000000">
              <w:rPr>
                <w:rtl w:val="0"/>
              </w:rPr>
            </w:r>
          </w:p>
          <w:p w:rsidR="00000000" w:rsidDel="00000000" w:rsidP="00000000" w:rsidRDefault="00000000" w:rsidRPr="00000000" w14:paraId="000000D0">
            <w:pPr>
              <w:rPr>
                <w:rFonts w:ascii="Arial" w:cs="Arial" w:eastAsia="Arial" w:hAnsi="Arial"/>
              </w:rPr>
            </w:pPr>
            <w:r w:rsidDel="00000000" w:rsidR="00000000" w:rsidRPr="00000000">
              <w:rPr>
                <w:rtl w:val="0"/>
              </w:rPr>
            </w:r>
          </w:p>
          <w:p w:rsidR="00000000" w:rsidDel="00000000" w:rsidP="00000000" w:rsidRDefault="00000000" w:rsidRPr="00000000" w14:paraId="000000D1">
            <w:pPr>
              <w:rPr>
                <w:rFonts w:ascii="Arial" w:cs="Arial" w:eastAsia="Arial" w:hAnsi="Arial"/>
              </w:rPr>
            </w:pPr>
            <w:r w:rsidDel="00000000" w:rsidR="00000000" w:rsidRPr="00000000">
              <w:rPr>
                <w:rFonts w:ascii="Arial" w:cs="Arial" w:eastAsia="Arial" w:hAnsi="Arial"/>
                <w:rtl w:val="0"/>
              </w:rPr>
              <w:t xml:space="preserve">Application Form/Interview process  </w:t>
            </w:r>
          </w:p>
          <w:p w:rsidR="00000000" w:rsidDel="00000000" w:rsidP="00000000" w:rsidRDefault="00000000" w:rsidRPr="00000000" w14:paraId="000000D2">
            <w:pPr>
              <w:rPr>
                <w:rFonts w:ascii="Arial" w:cs="Arial" w:eastAsia="Arial" w:hAnsi="Arial"/>
              </w:rPr>
            </w:pPr>
            <w:r w:rsidDel="00000000" w:rsidR="00000000" w:rsidRPr="00000000">
              <w:rPr>
                <w:rtl w:val="0"/>
              </w:rPr>
            </w:r>
          </w:p>
          <w:p w:rsidR="00000000" w:rsidDel="00000000" w:rsidP="00000000" w:rsidRDefault="00000000" w:rsidRPr="00000000" w14:paraId="000000D3">
            <w:pPr>
              <w:rPr>
                <w:rFonts w:ascii="Arial" w:cs="Arial" w:eastAsia="Arial" w:hAnsi="Arial"/>
              </w:rPr>
            </w:pPr>
            <w:r w:rsidDel="00000000" w:rsidR="00000000" w:rsidRPr="00000000">
              <w:rPr>
                <w:rtl w:val="0"/>
              </w:rPr>
            </w:r>
          </w:p>
          <w:p w:rsidR="00000000" w:rsidDel="00000000" w:rsidP="00000000" w:rsidRDefault="00000000" w:rsidRPr="00000000" w14:paraId="000000D4">
            <w:pPr>
              <w:rPr>
                <w:rFonts w:ascii="Arial" w:cs="Arial" w:eastAsia="Arial" w:hAnsi="Arial"/>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tl w:val="0"/>
              </w:rPr>
            </w:r>
          </w:p>
          <w:p w:rsidR="00000000" w:rsidDel="00000000" w:rsidP="00000000" w:rsidRDefault="00000000" w:rsidRPr="00000000" w14:paraId="000000D6">
            <w:pPr>
              <w:rPr>
                <w:rFonts w:ascii="Arial" w:cs="Arial" w:eastAsia="Arial" w:hAnsi="Arial"/>
              </w:rPr>
            </w:pPr>
            <w:r w:rsidDel="00000000" w:rsidR="00000000" w:rsidRPr="00000000">
              <w:rPr>
                <w:rFonts w:ascii="Arial" w:cs="Arial" w:eastAsia="Arial" w:hAnsi="Arial"/>
                <w:rtl w:val="0"/>
              </w:rPr>
              <w:t xml:space="preserve">Application Form/Interview process  </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7">
            <w:pPr>
              <w:rPr>
                <w:rFonts w:ascii="Arial" w:cs="Arial" w:eastAsia="Arial" w:hAnsi="Arial"/>
              </w:rPr>
            </w:pPr>
            <w:r w:rsidDel="00000000" w:rsidR="00000000" w:rsidRPr="00000000">
              <w:rPr>
                <w:rtl w:val="0"/>
              </w:rPr>
            </w:r>
          </w:p>
          <w:p w:rsidR="00000000" w:rsidDel="00000000" w:rsidP="00000000" w:rsidRDefault="00000000" w:rsidRPr="00000000" w14:paraId="000000D8">
            <w:pPr>
              <w:rPr>
                <w:rFonts w:ascii="Arial" w:cs="Arial" w:eastAsia="Arial" w:hAnsi="Arial"/>
              </w:rPr>
            </w:pPr>
            <w:r w:rsidDel="00000000" w:rsidR="00000000" w:rsidRPr="00000000">
              <w:rPr>
                <w:rtl w:val="0"/>
              </w:rPr>
            </w:r>
          </w:p>
          <w:p w:rsidR="00000000" w:rsidDel="00000000" w:rsidP="00000000" w:rsidRDefault="00000000" w:rsidRPr="00000000" w14:paraId="000000D9">
            <w:pPr>
              <w:rPr>
                <w:rFonts w:ascii="Arial" w:cs="Arial" w:eastAsia="Arial" w:hAnsi="Arial"/>
              </w:rPr>
            </w:pPr>
            <w:r w:rsidDel="00000000" w:rsidR="00000000" w:rsidRPr="00000000">
              <w:rPr>
                <w:rtl w:val="0"/>
              </w:rPr>
            </w:r>
          </w:p>
          <w:p w:rsidR="00000000" w:rsidDel="00000000" w:rsidP="00000000" w:rsidRDefault="00000000" w:rsidRPr="00000000" w14:paraId="000000DA">
            <w:pPr>
              <w:rPr>
                <w:rFonts w:ascii="Arial" w:cs="Arial" w:eastAsia="Arial" w:hAnsi="Arial"/>
              </w:rPr>
            </w:pPr>
            <w:r w:rsidDel="00000000" w:rsidR="00000000" w:rsidRPr="00000000">
              <w:rPr>
                <w:rtl w:val="0"/>
              </w:rPr>
            </w:r>
          </w:p>
          <w:p w:rsidR="00000000" w:rsidDel="00000000" w:rsidP="00000000" w:rsidRDefault="00000000" w:rsidRPr="00000000" w14:paraId="000000DB">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0DC">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DD">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DE">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DF">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0E0">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1">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2">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3">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4">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5">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6">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7">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0E8">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9">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A">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B">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0EC">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D">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E">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EF">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F0">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F1">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F2">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F3">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F4">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F5">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F6">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0F7">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F8">
            <w:pPr>
              <w:rPr>
                <w:rFonts w:ascii="Arial" w:cs="Arial" w:eastAsia="Arial" w:hAnsi="Arial"/>
              </w:rPr>
            </w:pPr>
            <w:r w:rsidDel="00000000" w:rsidR="00000000" w:rsidRPr="00000000">
              <w:rPr>
                <w:rtl w:val="0"/>
              </w:rPr>
            </w:r>
          </w:p>
          <w:p w:rsidR="00000000" w:rsidDel="00000000" w:rsidP="00000000" w:rsidRDefault="00000000" w:rsidRPr="00000000" w14:paraId="000000F9">
            <w:pPr>
              <w:rPr>
                <w:rFonts w:ascii="Arial" w:cs="Arial" w:eastAsia="Arial" w:hAnsi="Arial"/>
              </w:rPr>
            </w:pPr>
            <w:r w:rsidDel="00000000" w:rsidR="00000000" w:rsidRPr="00000000">
              <w:rPr>
                <w:rtl w:val="0"/>
              </w:rPr>
            </w:r>
          </w:p>
          <w:p w:rsidR="00000000" w:rsidDel="00000000" w:rsidP="00000000" w:rsidRDefault="00000000" w:rsidRPr="00000000" w14:paraId="000000FA">
            <w:pPr>
              <w:rPr>
                <w:rFonts w:ascii="Arial" w:cs="Arial" w:eastAsia="Arial" w:hAnsi="Arial"/>
              </w:rPr>
            </w:pPr>
            <w:r w:rsidDel="00000000" w:rsidR="00000000" w:rsidRPr="00000000">
              <w:rPr>
                <w:rtl w:val="0"/>
              </w:rPr>
            </w:r>
          </w:p>
          <w:p w:rsidR="00000000" w:rsidDel="00000000" w:rsidP="00000000" w:rsidRDefault="00000000" w:rsidRPr="00000000" w14:paraId="000000FB">
            <w:pPr>
              <w:rPr>
                <w:rFonts w:ascii="Arial" w:cs="Arial" w:eastAsia="Arial" w:hAnsi="Arial"/>
              </w:rPr>
            </w:pPr>
            <w:r w:rsidDel="00000000" w:rsidR="00000000" w:rsidRPr="00000000">
              <w:rPr>
                <w:rtl w:val="0"/>
              </w:rPr>
            </w:r>
          </w:p>
          <w:p w:rsidR="00000000" w:rsidDel="00000000" w:rsidP="00000000" w:rsidRDefault="00000000" w:rsidRPr="00000000" w14:paraId="000000FC">
            <w:pPr>
              <w:rPr>
                <w:rFonts w:ascii="Arial" w:cs="Arial" w:eastAsia="Arial" w:hAnsi="Arial"/>
              </w:rPr>
            </w:pPr>
            <w:r w:rsidDel="00000000" w:rsidR="00000000" w:rsidRPr="00000000">
              <w:rPr>
                <w:rtl w:val="0"/>
              </w:rPr>
            </w:r>
          </w:p>
          <w:p w:rsidR="00000000" w:rsidDel="00000000" w:rsidP="00000000" w:rsidRDefault="00000000" w:rsidRPr="00000000" w14:paraId="000000FD">
            <w:pPr>
              <w:rPr>
                <w:rFonts w:ascii="Arial" w:cs="Arial" w:eastAsia="Arial" w:hAnsi="Arial"/>
              </w:rPr>
            </w:pPr>
            <w:r w:rsidDel="00000000" w:rsidR="00000000" w:rsidRPr="00000000">
              <w:rPr>
                <w:rtl w:val="0"/>
              </w:rPr>
            </w:r>
          </w:p>
          <w:p w:rsidR="00000000" w:rsidDel="00000000" w:rsidP="00000000" w:rsidRDefault="00000000" w:rsidRPr="00000000" w14:paraId="000000FE">
            <w:pPr>
              <w:rPr>
                <w:rFonts w:ascii="Arial" w:cs="Arial" w:eastAsia="Arial" w:hAnsi="Arial"/>
              </w:rPr>
            </w:pPr>
            <w:r w:rsidDel="00000000" w:rsidR="00000000" w:rsidRPr="00000000">
              <w:rPr>
                <w:rtl w:val="0"/>
              </w:rPr>
            </w:r>
          </w:p>
          <w:p w:rsidR="00000000" w:rsidDel="00000000" w:rsidP="00000000" w:rsidRDefault="00000000" w:rsidRPr="00000000" w14:paraId="000000FF">
            <w:pPr>
              <w:rPr>
                <w:rFonts w:ascii="Arial" w:cs="Arial" w:eastAsia="Arial" w:hAnsi="Arial"/>
              </w:rPr>
            </w:pPr>
            <w:r w:rsidDel="00000000" w:rsidR="00000000" w:rsidRPr="00000000">
              <w:rPr>
                <w:rtl w:val="0"/>
              </w:rPr>
            </w:r>
          </w:p>
          <w:p w:rsidR="00000000" w:rsidDel="00000000" w:rsidP="00000000" w:rsidRDefault="00000000" w:rsidRPr="00000000" w14:paraId="00000100">
            <w:pPr>
              <w:rPr>
                <w:rFonts w:ascii="Arial" w:cs="Arial" w:eastAsia="Arial" w:hAnsi="Arial"/>
              </w:rPr>
            </w:pPr>
            <w:r w:rsidDel="00000000" w:rsidR="00000000" w:rsidRPr="00000000">
              <w:rPr>
                <w:rtl w:val="0"/>
              </w:rPr>
            </w:r>
          </w:p>
          <w:p w:rsidR="00000000" w:rsidDel="00000000" w:rsidP="00000000" w:rsidRDefault="00000000" w:rsidRPr="00000000" w14:paraId="00000101">
            <w:pPr>
              <w:rPr>
                <w:rFonts w:ascii="Arial" w:cs="Arial" w:eastAsia="Arial" w:hAnsi="Arial"/>
              </w:rPr>
            </w:pPr>
            <w:r w:rsidDel="00000000" w:rsidR="00000000" w:rsidRPr="00000000">
              <w:rPr>
                <w:rtl w:val="0"/>
              </w:rPr>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rPr>
                <w:rFonts w:ascii="Arial" w:cs="Arial" w:eastAsia="Arial" w:hAnsi="Arial"/>
              </w:rPr>
            </w:pPr>
            <w:r w:rsidDel="00000000" w:rsidR="00000000" w:rsidRPr="00000000">
              <w:rPr>
                <w:rtl w:val="0"/>
              </w:rPr>
            </w:r>
          </w:p>
          <w:p w:rsidR="00000000" w:rsidDel="00000000" w:rsidP="00000000" w:rsidRDefault="00000000" w:rsidRPr="00000000" w14:paraId="00000104">
            <w:pPr>
              <w:rPr>
                <w:rFonts w:ascii="Arial" w:cs="Arial" w:eastAsia="Arial" w:hAnsi="Arial"/>
              </w:rPr>
            </w:pPr>
            <w:r w:rsidDel="00000000" w:rsidR="00000000" w:rsidRPr="00000000">
              <w:rPr>
                <w:rtl w:val="0"/>
              </w:rPr>
            </w:r>
          </w:p>
          <w:p w:rsidR="00000000" w:rsidDel="00000000" w:rsidP="00000000" w:rsidRDefault="00000000" w:rsidRPr="00000000" w14:paraId="00000105">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06">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7">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8">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9">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A">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B">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C">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D">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E">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0F">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10">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11">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12">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13">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tc>
      </w:tr>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QUALIFICATIONS/ EXPERIENCE:</w:t>
            </w:r>
          </w:p>
          <w:p w:rsidR="00000000" w:rsidDel="00000000" w:rsidP="00000000" w:rsidRDefault="00000000" w:rsidRPr="00000000" w14:paraId="000001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rPr>
            </w:pPr>
            <w:r w:rsidDel="00000000" w:rsidR="00000000" w:rsidRPr="00000000">
              <w:rPr>
                <w:rtl w:val="0"/>
              </w:rPr>
            </w:r>
          </w:p>
          <w:p w:rsidR="00000000" w:rsidDel="00000000" w:rsidP="00000000" w:rsidRDefault="00000000" w:rsidRPr="00000000" w14:paraId="00000117">
            <w:pPr>
              <w:rPr>
                <w:rFonts w:ascii="Arial" w:cs="Arial" w:eastAsia="Arial" w:hAnsi="Arial"/>
                <w:vertAlign w:val="baseline"/>
              </w:rPr>
            </w:pPr>
            <w:r w:rsidDel="00000000" w:rsidR="00000000" w:rsidRPr="00000000">
              <w:rPr>
                <w:rFonts w:ascii="Arial" w:cs="Arial" w:eastAsia="Arial" w:hAnsi="Arial"/>
                <w:vertAlign w:val="baseline"/>
                <w:rtl w:val="0"/>
              </w:rPr>
              <w:t xml:space="preserve">Recognised Speech and Language Therapy Degree qualification.</w:t>
            </w:r>
          </w:p>
          <w:p w:rsidR="00000000" w:rsidDel="00000000" w:rsidP="00000000" w:rsidRDefault="00000000" w:rsidRPr="00000000" w14:paraId="00000118">
            <w:pPr>
              <w:rPr>
                <w:rFonts w:ascii="Arial" w:cs="Arial" w:eastAsia="Arial" w:hAnsi="Arial"/>
                <w:vertAlign w:val="baseline"/>
              </w:rPr>
            </w:pPr>
            <w:r w:rsidDel="00000000" w:rsidR="00000000" w:rsidRPr="00000000">
              <w:rPr>
                <w:rFonts w:ascii="Arial" w:cs="Arial" w:eastAsia="Arial" w:hAnsi="Arial"/>
                <w:vertAlign w:val="baseline"/>
                <w:rtl w:val="0"/>
              </w:rPr>
              <w:t xml:space="preserve">Registered member of Health Professions Council. </w:t>
            </w:r>
          </w:p>
          <w:p w:rsidR="00000000" w:rsidDel="00000000" w:rsidP="00000000" w:rsidRDefault="00000000" w:rsidRPr="00000000" w14:paraId="00000119">
            <w:pPr>
              <w:rPr>
                <w:rFonts w:ascii="Arial" w:cs="Arial" w:eastAsia="Arial" w:hAnsi="Arial"/>
              </w:rPr>
            </w:pPr>
            <w:r w:rsidDel="00000000" w:rsidR="00000000" w:rsidRPr="00000000">
              <w:rPr>
                <w:rtl w:val="0"/>
              </w:rPr>
            </w:r>
          </w:p>
          <w:p w:rsidR="00000000" w:rsidDel="00000000" w:rsidP="00000000" w:rsidRDefault="00000000" w:rsidRPr="00000000" w14:paraId="0000011A">
            <w:pPr>
              <w:rPr>
                <w:rFonts w:ascii="Arial" w:cs="Arial" w:eastAsia="Arial" w:hAnsi="Arial"/>
              </w:rPr>
            </w:pPr>
            <w:r w:rsidDel="00000000" w:rsidR="00000000" w:rsidRPr="00000000">
              <w:rPr>
                <w:rtl w:val="0"/>
              </w:rPr>
            </w:r>
          </w:p>
          <w:p w:rsidR="00000000" w:rsidDel="00000000" w:rsidP="00000000" w:rsidRDefault="00000000" w:rsidRPr="00000000" w14:paraId="0000011B">
            <w:pPr>
              <w:rPr>
                <w:rFonts w:ascii="Arial" w:cs="Arial" w:eastAsia="Arial" w:hAnsi="Arial"/>
                <w:vertAlign w:val="baseline"/>
              </w:rPr>
            </w:pPr>
            <w:r w:rsidDel="00000000" w:rsidR="00000000" w:rsidRPr="00000000">
              <w:rPr>
                <w:rFonts w:ascii="Arial" w:cs="Arial" w:eastAsia="Arial" w:hAnsi="Arial"/>
                <w:rtl w:val="0"/>
              </w:rPr>
              <w:t xml:space="preserve">Experience working with children with Hearing Impairment. </w:t>
            </w:r>
            <w:r w:rsidDel="00000000" w:rsidR="00000000" w:rsidRPr="00000000">
              <w:rPr>
                <w:rtl w:val="0"/>
              </w:rPr>
            </w:r>
          </w:p>
          <w:p w:rsidR="00000000" w:rsidDel="00000000" w:rsidP="00000000" w:rsidRDefault="00000000" w:rsidRPr="00000000" w14:paraId="0000011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1E">
            <w:pPr>
              <w:rPr>
                <w:rFonts w:ascii="Arial" w:cs="Arial" w:eastAsia="Arial" w:hAnsi="Arial"/>
                <w:vertAlign w:val="baseline"/>
              </w:rPr>
            </w:pPr>
            <w:r w:rsidDel="00000000" w:rsidR="00000000" w:rsidRPr="00000000">
              <w:rPr>
                <w:rFonts w:ascii="Arial" w:cs="Arial" w:eastAsia="Arial" w:hAnsi="Arial"/>
                <w:vertAlign w:val="baseline"/>
                <w:rtl w:val="0"/>
              </w:rPr>
              <w:t xml:space="preserve">Evidence of comprehensive professional development, </w:t>
            </w:r>
          </w:p>
          <w:p w:rsidR="00000000" w:rsidDel="00000000" w:rsidP="00000000" w:rsidRDefault="00000000" w:rsidRPr="00000000" w14:paraId="000001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1">
            <w:pPr>
              <w:rPr>
                <w:rFonts w:ascii="Arial" w:cs="Arial" w:eastAsia="Arial" w:hAnsi="Arial"/>
              </w:rPr>
            </w:pPr>
            <w:r w:rsidDel="00000000" w:rsidR="00000000" w:rsidRPr="00000000">
              <w:rPr>
                <w:rtl w:val="0"/>
              </w:rPr>
            </w:r>
          </w:p>
          <w:p w:rsidR="00000000" w:rsidDel="00000000" w:rsidP="00000000" w:rsidRDefault="00000000" w:rsidRPr="00000000" w14:paraId="00000122">
            <w:pPr>
              <w:rPr>
                <w:rFonts w:ascii="Arial" w:cs="Arial" w:eastAsia="Arial" w:hAnsi="Arial"/>
              </w:rPr>
            </w:pPr>
            <w:r w:rsidDel="00000000" w:rsidR="00000000" w:rsidRPr="00000000">
              <w:rPr>
                <w:rtl w:val="0"/>
              </w:rPr>
            </w:r>
          </w:p>
          <w:p w:rsidR="00000000" w:rsidDel="00000000" w:rsidP="00000000" w:rsidRDefault="00000000" w:rsidRPr="00000000" w14:paraId="00000123">
            <w:pPr>
              <w:rPr>
                <w:rFonts w:ascii="Arial" w:cs="Arial" w:eastAsia="Arial" w:hAnsi="Arial"/>
              </w:rPr>
            </w:pPr>
            <w:r w:rsidDel="00000000" w:rsidR="00000000" w:rsidRPr="00000000">
              <w:rPr>
                <w:rtl w:val="0"/>
              </w:rPr>
            </w:r>
          </w:p>
          <w:p w:rsidR="00000000" w:rsidDel="00000000" w:rsidP="00000000" w:rsidRDefault="00000000" w:rsidRPr="00000000" w14:paraId="00000124">
            <w:pPr>
              <w:rPr>
                <w:rFonts w:ascii="Arial" w:cs="Arial" w:eastAsia="Arial" w:hAnsi="Arial"/>
                <w:vertAlign w:val="baseline"/>
              </w:rPr>
            </w:pPr>
            <w:r w:rsidDel="00000000" w:rsidR="00000000" w:rsidRPr="00000000">
              <w:rPr>
                <w:rFonts w:ascii="Arial" w:cs="Arial" w:eastAsia="Arial" w:hAnsi="Arial"/>
                <w:vertAlign w:val="baseline"/>
                <w:rtl w:val="0"/>
              </w:rPr>
              <w:t xml:space="preserve">Certificates and relevant </w:t>
            </w:r>
            <w:r w:rsidDel="00000000" w:rsidR="00000000" w:rsidRPr="00000000">
              <w:rPr>
                <w:rFonts w:ascii="Arial" w:cs="Arial" w:eastAsia="Arial" w:hAnsi="Arial"/>
                <w:rtl w:val="0"/>
              </w:rPr>
              <w:t xml:space="preserve">postgraduate</w:t>
            </w:r>
            <w:r w:rsidDel="00000000" w:rsidR="00000000" w:rsidRPr="00000000">
              <w:rPr>
                <w:rFonts w:ascii="Arial" w:cs="Arial" w:eastAsia="Arial" w:hAnsi="Arial"/>
                <w:vertAlign w:val="baseline"/>
                <w:rtl w:val="0"/>
              </w:rPr>
              <w:t xml:space="preserve"> training</w:t>
            </w:r>
          </w:p>
          <w:p w:rsidR="00000000" w:rsidDel="00000000" w:rsidP="00000000" w:rsidRDefault="00000000" w:rsidRPr="00000000" w14:paraId="0000012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7">
            <w:pPr>
              <w:rPr>
                <w:rFonts w:ascii="Arial" w:cs="Arial" w:eastAsia="Arial" w:hAnsi="Arial"/>
              </w:rPr>
            </w:pPr>
            <w:r w:rsidDel="00000000" w:rsidR="00000000" w:rsidRPr="00000000">
              <w:rPr>
                <w:rtl w:val="0"/>
              </w:rPr>
            </w:r>
          </w:p>
          <w:p w:rsidR="00000000" w:rsidDel="00000000" w:rsidP="00000000" w:rsidRDefault="00000000" w:rsidRPr="00000000" w14:paraId="00000128">
            <w:pPr>
              <w:rPr>
                <w:rFonts w:ascii="Arial" w:cs="Arial" w:eastAsia="Arial" w:hAnsi="Arial"/>
              </w:rPr>
            </w:pPr>
            <w:r w:rsidDel="00000000" w:rsidR="00000000" w:rsidRPr="00000000">
              <w:rPr>
                <w:rtl w:val="0"/>
              </w:rPr>
            </w:r>
          </w:p>
          <w:p w:rsidR="00000000" w:rsidDel="00000000" w:rsidP="00000000" w:rsidRDefault="00000000" w:rsidRPr="00000000" w14:paraId="00000129">
            <w:pPr>
              <w:rPr>
                <w:rFonts w:ascii="Arial" w:cs="Arial" w:eastAsia="Arial" w:hAnsi="Arial"/>
              </w:rPr>
            </w:pPr>
            <w:r w:rsidDel="00000000" w:rsidR="00000000" w:rsidRPr="00000000">
              <w:rPr>
                <w:rtl w:val="0"/>
              </w:rPr>
            </w:r>
          </w:p>
          <w:p w:rsidR="00000000" w:rsidDel="00000000" w:rsidP="00000000" w:rsidRDefault="00000000" w:rsidRPr="00000000" w14:paraId="0000012A">
            <w:pPr>
              <w:rPr>
                <w:rFonts w:ascii="Arial" w:cs="Arial" w:eastAsia="Arial" w:hAnsi="Arial"/>
              </w:rPr>
            </w:pPr>
            <w:r w:rsidDel="00000000" w:rsidR="00000000" w:rsidRPr="00000000">
              <w:rPr>
                <w:rtl w:val="0"/>
              </w:rPr>
            </w:r>
          </w:p>
          <w:p w:rsidR="00000000" w:rsidDel="00000000" w:rsidP="00000000" w:rsidRDefault="00000000" w:rsidRPr="00000000" w14:paraId="0000012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2C">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2D">
            <w:pPr>
              <w:rPr>
                <w:rFonts w:ascii="Arial" w:cs="Arial" w:eastAsia="Arial" w:hAnsi="Arial"/>
              </w:rPr>
            </w:pPr>
            <w:r w:rsidDel="00000000" w:rsidR="00000000" w:rsidRPr="00000000">
              <w:rPr>
                <w:rtl w:val="0"/>
              </w:rPr>
            </w:r>
          </w:p>
          <w:p w:rsidR="00000000" w:rsidDel="00000000" w:rsidP="00000000" w:rsidRDefault="00000000" w:rsidRPr="00000000" w14:paraId="0000012E">
            <w:pPr>
              <w:rPr>
                <w:rFonts w:ascii="Arial" w:cs="Arial" w:eastAsia="Arial" w:hAnsi="Arial"/>
              </w:rPr>
            </w:pPr>
            <w:r w:rsidDel="00000000" w:rsidR="00000000" w:rsidRPr="00000000">
              <w:rPr>
                <w:rtl w:val="0"/>
              </w:rPr>
            </w:r>
          </w:p>
          <w:p w:rsidR="00000000" w:rsidDel="00000000" w:rsidP="00000000" w:rsidRDefault="00000000" w:rsidRPr="00000000" w14:paraId="0000012F">
            <w:pPr>
              <w:rPr>
                <w:rFonts w:ascii="Arial" w:cs="Arial" w:eastAsia="Arial" w:hAnsi="Arial"/>
              </w:rPr>
            </w:pPr>
            <w:r w:rsidDel="00000000" w:rsidR="00000000" w:rsidRPr="00000000">
              <w:rPr>
                <w:rtl w:val="0"/>
              </w:rPr>
            </w:r>
          </w:p>
          <w:p w:rsidR="00000000" w:rsidDel="00000000" w:rsidP="00000000" w:rsidRDefault="00000000" w:rsidRPr="00000000" w14:paraId="0000013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31">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32">
            <w:pPr>
              <w:rPr>
                <w:rFonts w:ascii="Arial" w:cs="Arial" w:eastAsia="Arial" w:hAnsi="Arial"/>
              </w:rPr>
            </w:pPr>
            <w:r w:rsidDel="00000000" w:rsidR="00000000" w:rsidRPr="00000000">
              <w:rPr>
                <w:rtl w:val="0"/>
              </w:rPr>
            </w:r>
          </w:p>
          <w:p w:rsidR="00000000" w:rsidDel="00000000" w:rsidP="00000000" w:rsidRDefault="00000000" w:rsidRPr="00000000" w14:paraId="00000133">
            <w:pPr>
              <w:rPr>
                <w:rFonts w:ascii="Arial" w:cs="Arial" w:eastAsia="Arial" w:hAnsi="Arial"/>
              </w:rPr>
            </w:pPr>
            <w:r w:rsidDel="00000000" w:rsidR="00000000" w:rsidRPr="00000000">
              <w:rPr>
                <w:rtl w:val="0"/>
              </w:rPr>
            </w:r>
          </w:p>
          <w:p w:rsidR="00000000" w:rsidDel="00000000" w:rsidP="00000000" w:rsidRDefault="00000000" w:rsidRPr="00000000" w14:paraId="00000134">
            <w:pPr>
              <w:rPr>
                <w:rFonts w:ascii="Arial" w:cs="Arial" w:eastAsia="Arial" w:hAnsi="Arial"/>
              </w:rPr>
            </w:pPr>
            <w:r w:rsidDel="00000000" w:rsidR="00000000" w:rsidRPr="00000000">
              <w:rPr>
                <w:rtl w:val="0"/>
              </w:rPr>
            </w:r>
          </w:p>
          <w:p w:rsidR="00000000" w:rsidDel="00000000" w:rsidP="00000000" w:rsidRDefault="00000000" w:rsidRPr="00000000" w14:paraId="00000135">
            <w:pPr>
              <w:rPr>
                <w:rFonts w:ascii="Arial" w:cs="Arial" w:eastAsia="Arial" w:hAnsi="Arial"/>
              </w:rPr>
            </w:pPr>
            <w:r w:rsidDel="00000000" w:rsidR="00000000" w:rsidRPr="00000000">
              <w:rPr>
                <w:rtl w:val="0"/>
              </w:rPr>
            </w:r>
          </w:p>
          <w:p w:rsidR="00000000" w:rsidDel="00000000" w:rsidP="00000000" w:rsidRDefault="00000000" w:rsidRPr="00000000" w14:paraId="00000136">
            <w:pPr>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7">
            <w:pPr>
              <w:rPr>
                <w:rFonts w:ascii="Arial" w:cs="Arial" w:eastAsia="Arial" w:hAnsi="Arial"/>
              </w:rPr>
            </w:pPr>
            <w:r w:rsidDel="00000000" w:rsidR="00000000" w:rsidRPr="00000000">
              <w:rPr>
                <w:rtl w:val="0"/>
              </w:rPr>
            </w:r>
          </w:p>
          <w:p w:rsidR="00000000" w:rsidDel="00000000" w:rsidP="00000000" w:rsidRDefault="00000000" w:rsidRPr="00000000" w14:paraId="00000138">
            <w:pPr>
              <w:rPr>
                <w:rFonts w:ascii="Arial" w:cs="Arial" w:eastAsia="Arial" w:hAnsi="Arial"/>
              </w:rPr>
            </w:pPr>
            <w:r w:rsidDel="00000000" w:rsidR="00000000" w:rsidRPr="00000000">
              <w:rPr>
                <w:rtl w:val="0"/>
              </w:rPr>
            </w:r>
          </w:p>
          <w:p w:rsidR="00000000" w:rsidDel="00000000" w:rsidP="00000000" w:rsidRDefault="00000000" w:rsidRPr="00000000" w14:paraId="00000139">
            <w:pPr>
              <w:rPr>
                <w:rFonts w:ascii="Arial" w:cs="Arial" w:eastAsia="Arial" w:hAnsi="Arial"/>
              </w:rPr>
            </w:pPr>
            <w:r w:rsidDel="00000000" w:rsidR="00000000" w:rsidRPr="00000000">
              <w:rPr>
                <w:rtl w:val="0"/>
              </w:rPr>
            </w:r>
          </w:p>
          <w:p w:rsidR="00000000" w:rsidDel="00000000" w:rsidP="00000000" w:rsidRDefault="00000000" w:rsidRPr="00000000" w14:paraId="0000013A">
            <w:pPr>
              <w:rPr>
                <w:rFonts w:ascii="Arial" w:cs="Arial" w:eastAsia="Arial" w:hAnsi="Arial"/>
              </w:rPr>
            </w:pPr>
            <w:r w:rsidDel="00000000" w:rsidR="00000000" w:rsidRPr="00000000">
              <w:rPr>
                <w:rtl w:val="0"/>
              </w:rPr>
            </w:r>
          </w:p>
          <w:p w:rsidR="00000000" w:rsidDel="00000000" w:rsidP="00000000" w:rsidRDefault="00000000" w:rsidRPr="00000000" w14:paraId="0000013B">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3C">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3D">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3E">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3F">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40">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41">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42">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43">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44">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45">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46">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47">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8">
            <w:pPr>
              <w:rPr>
                <w:rFonts w:ascii="Arial" w:cs="Arial" w:eastAsia="Arial" w:hAnsi="Arial"/>
              </w:rPr>
            </w:pPr>
            <w:r w:rsidDel="00000000" w:rsidR="00000000" w:rsidRPr="00000000">
              <w:rPr>
                <w:rtl w:val="0"/>
              </w:rPr>
            </w:r>
          </w:p>
          <w:p w:rsidR="00000000" w:rsidDel="00000000" w:rsidP="00000000" w:rsidRDefault="00000000" w:rsidRPr="00000000" w14:paraId="00000149">
            <w:pPr>
              <w:rPr>
                <w:rFonts w:ascii="Arial" w:cs="Arial" w:eastAsia="Arial" w:hAnsi="Arial"/>
              </w:rPr>
            </w:pPr>
            <w:r w:rsidDel="00000000" w:rsidR="00000000" w:rsidRPr="00000000">
              <w:rPr>
                <w:rtl w:val="0"/>
              </w:rPr>
            </w:r>
          </w:p>
          <w:p w:rsidR="00000000" w:rsidDel="00000000" w:rsidP="00000000" w:rsidRDefault="00000000" w:rsidRPr="00000000" w14:paraId="0000014A">
            <w:pPr>
              <w:rPr>
                <w:rFonts w:ascii="Arial" w:cs="Arial" w:eastAsia="Arial" w:hAnsi="Arial"/>
              </w:rPr>
            </w:pPr>
            <w:r w:rsidDel="00000000" w:rsidR="00000000" w:rsidRPr="00000000">
              <w:rPr>
                <w:rtl w:val="0"/>
              </w:rPr>
            </w:r>
          </w:p>
          <w:p w:rsidR="00000000" w:rsidDel="00000000" w:rsidP="00000000" w:rsidRDefault="00000000" w:rsidRPr="00000000" w14:paraId="0000014B">
            <w:pPr>
              <w:rPr>
                <w:rFonts w:ascii="Arial" w:cs="Arial" w:eastAsia="Arial" w:hAnsi="Arial"/>
              </w:rPr>
            </w:pPr>
            <w:r w:rsidDel="00000000" w:rsidR="00000000" w:rsidRPr="00000000">
              <w:rPr>
                <w:rtl w:val="0"/>
              </w:rPr>
            </w:r>
          </w:p>
          <w:p w:rsidR="00000000" w:rsidDel="00000000" w:rsidP="00000000" w:rsidRDefault="00000000" w:rsidRPr="00000000" w14:paraId="0000014C">
            <w:pPr>
              <w:rPr>
                <w:rFonts w:ascii="Arial" w:cs="Arial" w:eastAsia="Arial" w:hAnsi="Arial"/>
              </w:rPr>
            </w:pPr>
            <w:r w:rsidDel="00000000" w:rsidR="00000000" w:rsidRPr="00000000">
              <w:rPr>
                <w:rtl w:val="0"/>
              </w:rPr>
            </w:r>
          </w:p>
          <w:p w:rsidR="00000000" w:rsidDel="00000000" w:rsidP="00000000" w:rsidRDefault="00000000" w:rsidRPr="00000000" w14:paraId="0000014D">
            <w:pPr>
              <w:rPr>
                <w:rFonts w:ascii="Arial" w:cs="Arial" w:eastAsia="Arial" w:hAnsi="Arial"/>
              </w:rPr>
            </w:pPr>
            <w:r w:rsidDel="00000000" w:rsidR="00000000" w:rsidRPr="00000000">
              <w:rPr>
                <w:rtl w:val="0"/>
              </w:rPr>
            </w:r>
          </w:p>
          <w:p w:rsidR="00000000" w:rsidDel="00000000" w:rsidP="00000000" w:rsidRDefault="00000000" w:rsidRPr="00000000" w14:paraId="0000014E">
            <w:pPr>
              <w:rPr>
                <w:rFonts w:ascii="Arial" w:cs="Arial" w:eastAsia="Arial" w:hAnsi="Arial"/>
              </w:rPr>
            </w:pPr>
            <w:r w:rsidDel="00000000" w:rsidR="00000000" w:rsidRPr="00000000">
              <w:rPr>
                <w:rtl w:val="0"/>
              </w:rPr>
            </w:r>
          </w:p>
          <w:p w:rsidR="00000000" w:rsidDel="00000000" w:rsidP="00000000" w:rsidRDefault="00000000" w:rsidRPr="00000000" w14:paraId="0000014F">
            <w:pPr>
              <w:rPr>
                <w:rFonts w:ascii="Arial" w:cs="Arial" w:eastAsia="Arial" w:hAnsi="Arial"/>
              </w:rPr>
            </w:pPr>
            <w:r w:rsidDel="00000000" w:rsidR="00000000" w:rsidRPr="00000000">
              <w:rPr>
                <w:rtl w:val="0"/>
              </w:rPr>
            </w:r>
          </w:p>
          <w:p w:rsidR="00000000" w:rsidDel="00000000" w:rsidP="00000000" w:rsidRDefault="00000000" w:rsidRPr="00000000" w14:paraId="00000150">
            <w:pPr>
              <w:rPr>
                <w:rFonts w:ascii="Arial" w:cs="Arial" w:eastAsia="Arial" w:hAnsi="Arial"/>
              </w:rPr>
            </w:pPr>
            <w:r w:rsidDel="00000000" w:rsidR="00000000" w:rsidRPr="00000000">
              <w:rPr>
                <w:rtl w:val="0"/>
              </w:rPr>
            </w:r>
          </w:p>
          <w:p w:rsidR="00000000" w:rsidDel="00000000" w:rsidP="00000000" w:rsidRDefault="00000000" w:rsidRPr="00000000" w14:paraId="00000151">
            <w:pPr>
              <w:rPr>
                <w:rFonts w:ascii="Arial" w:cs="Arial" w:eastAsia="Arial" w:hAnsi="Arial"/>
              </w:rPr>
            </w:pPr>
            <w:r w:rsidDel="00000000" w:rsidR="00000000" w:rsidRPr="00000000">
              <w:rPr>
                <w:rtl w:val="0"/>
              </w:rPr>
            </w:r>
          </w:p>
          <w:p w:rsidR="00000000" w:rsidDel="00000000" w:rsidP="00000000" w:rsidRDefault="00000000" w:rsidRPr="00000000" w14:paraId="00000152">
            <w:pPr>
              <w:rPr>
                <w:rFonts w:ascii="Arial" w:cs="Arial" w:eastAsia="Arial" w:hAnsi="Arial"/>
              </w:rPr>
            </w:pPr>
            <w:r w:rsidDel="00000000" w:rsidR="00000000" w:rsidRPr="00000000">
              <w:rPr>
                <w:rtl w:val="0"/>
              </w:rPr>
            </w:r>
          </w:p>
          <w:p w:rsidR="00000000" w:rsidDel="00000000" w:rsidP="00000000" w:rsidRDefault="00000000" w:rsidRPr="00000000" w14:paraId="00000153">
            <w:pPr>
              <w:rPr>
                <w:rFonts w:ascii="Arial" w:cs="Arial" w:eastAsia="Arial" w:hAnsi="Arial"/>
              </w:rPr>
            </w:pPr>
            <w:r w:rsidDel="00000000" w:rsidR="00000000" w:rsidRPr="00000000">
              <w:rPr>
                <w:rtl w:val="0"/>
              </w:rPr>
            </w:r>
          </w:p>
          <w:p w:rsidR="00000000" w:rsidDel="00000000" w:rsidP="00000000" w:rsidRDefault="00000000" w:rsidRPr="00000000" w14:paraId="00000154">
            <w:pPr>
              <w:rPr>
                <w:rFonts w:ascii="Arial" w:cs="Arial" w:eastAsia="Arial" w:hAnsi="Arial"/>
              </w:rPr>
            </w:pPr>
            <w:r w:rsidDel="00000000" w:rsidR="00000000" w:rsidRPr="00000000">
              <w:rPr>
                <w:rtl w:val="0"/>
              </w:rPr>
            </w:r>
          </w:p>
          <w:p w:rsidR="00000000" w:rsidDel="00000000" w:rsidP="00000000" w:rsidRDefault="00000000" w:rsidRPr="00000000" w14:paraId="00000155">
            <w:pPr>
              <w:rPr>
                <w:rFonts w:ascii="Arial" w:cs="Arial" w:eastAsia="Arial" w:hAnsi="Arial"/>
              </w:rPr>
            </w:pPr>
            <w:r w:rsidDel="00000000" w:rsidR="00000000" w:rsidRPr="00000000">
              <w:rPr>
                <w:rtl w:val="0"/>
              </w:rPr>
            </w:r>
          </w:p>
          <w:p w:rsidR="00000000" w:rsidDel="00000000" w:rsidP="00000000" w:rsidRDefault="00000000" w:rsidRPr="00000000" w14:paraId="00000156">
            <w:pPr>
              <w:widowControl w:val="0"/>
              <w:rPr>
                <w:rFonts w:ascii="Arial" w:cs="Arial" w:eastAsia="Arial" w:hAnsi="Arial"/>
              </w:rPr>
            </w:pPr>
            <w:r w:rsidDel="00000000" w:rsidR="00000000" w:rsidRPr="00000000">
              <w:rPr>
                <w:rFonts w:ascii="Arial Unicode MS" w:cs="Arial Unicode MS" w:eastAsia="Arial Unicode MS" w:hAnsi="Arial Unicode MS"/>
                <w:i w:val="1"/>
                <w:sz w:val="22"/>
                <w:szCs w:val="22"/>
                <w:rtl w:val="0"/>
              </w:rPr>
              <w:t xml:space="preserve">✓</w:t>
            </w:r>
            <w:r w:rsidDel="00000000" w:rsidR="00000000" w:rsidRPr="00000000">
              <w:rPr>
                <w:rtl w:val="0"/>
              </w:rPr>
            </w:r>
          </w:p>
          <w:p w:rsidR="00000000" w:rsidDel="00000000" w:rsidP="00000000" w:rsidRDefault="00000000" w:rsidRPr="00000000" w14:paraId="00000157">
            <w:pPr>
              <w:rPr>
                <w:rFonts w:ascii="Arial" w:cs="Arial" w:eastAsia="Arial" w:hAnsi="Arial"/>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5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SKILLS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AND ABILITIES:</w:t>
            </w:r>
            <w:r w:rsidDel="00000000" w:rsidR="00000000" w:rsidRPr="00000000">
              <w:rPr>
                <w:rtl w:val="0"/>
              </w:rPr>
            </w:r>
          </w:p>
          <w:p w:rsidR="00000000" w:rsidDel="00000000" w:rsidP="00000000" w:rsidRDefault="00000000" w:rsidRPr="00000000" w14:paraId="000001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B">
            <w:pPr>
              <w:rPr>
                <w:rFonts w:ascii="Arial" w:cs="Arial" w:eastAsia="Arial" w:hAnsi="Arial"/>
                <w:vertAlign w:val="baseline"/>
              </w:rPr>
            </w:pPr>
            <w:r w:rsidDel="00000000" w:rsidR="00000000" w:rsidRPr="00000000">
              <w:rPr>
                <w:rFonts w:ascii="Arial" w:cs="Arial" w:eastAsia="Arial" w:hAnsi="Arial"/>
                <w:vertAlign w:val="baseline"/>
                <w:rtl w:val="0"/>
              </w:rPr>
              <w:t xml:space="preserve">Well developed problem solving and negotiation skills</w:t>
            </w:r>
          </w:p>
          <w:p w:rsidR="00000000" w:rsidDel="00000000" w:rsidP="00000000" w:rsidRDefault="00000000" w:rsidRPr="00000000" w14:paraId="0000015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D">
            <w:pPr>
              <w:rPr>
                <w:rFonts w:ascii="Arial" w:cs="Arial" w:eastAsia="Arial" w:hAnsi="Arial"/>
                <w:vertAlign w:val="baseline"/>
              </w:rPr>
            </w:pPr>
            <w:r w:rsidDel="00000000" w:rsidR="00000000" w:rsidRPr="00000000">
              <w:rPr>
                <w:rFonts w:ascii="Arial" w:cs="Arial" w:eastAsia="Arial" w:hAnsi="Arial"/>
                <w:vertAlign w:val="baseline"/>
                <w:rtl w:val="0"/>
              </w:rPr>
              <w:t xml:space="preserve">Excellent organisational skills</w:t>
            </w:r>
          </w:p>
          <w:p w:rsidR="00000000" w:rsidDel="00000000" w:rsidP="00000000" w:rsidRDefault="00000000" w:rsidRPr="00000000" w14:paraId="0000015E">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5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1">
            <w:pPr>
              <w:rPr>
                <w:rFonts w:ascii="Arial" w:cs="Arial" w:eastAsia="Arial" w:hAnsi="Arial"/>
                <w:vertAlign w:val="baseline"/>
              </w:rPr>
            </w:pPr>
            <w:r w:rsidDel="00000000" w:rsidR="00000000" w:rsidRPr="00000000">
              <w:rPr>
                <w:rFonts w:ascii="Arial" w:cs="Arial" w:eastAsia="Arial" w:hAnsi="Arial"/>
                <w:vertAlign w:val="baseline"/>
                <w:rtl w:val="0"/>
              </w:rPr>
              <w:t xml:space="preserve">Ability to produce high quality reports</w:t>
            </w:r>
          </w:p>
          <w:p w:rsidR="00000000" w:rsidDel="00000000" w:rsidP="00000000" w:rsidRDefault="00000000" w:rsidRPr="00000000" w14:paraId="00000162">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3">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Ability to meet deadlines</w:t>
            </w:r>
          </w:p>
          <w:p w:rsidR="00000000" w:rsidDel="00000000" w:rsidP="00000000" w:rsidRDefault="00000000" w:rsidRPr="00000000" w14:paraId="0000016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Ability to assess functional listening.</w:t>
            </w:r>
          </w:p>
          <w:p w:rsidR="00000000" w:rsidDel="00000000" w:rsidP="00000000" w:rsidRDefault="00000000" w:rsidRPr="00000000" w14:paraId="000001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Ability to work diagnostically and use this information to inform practice and monitor progress.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A">
            <w:pPr>
              <w:rPr>
                <w:rFonts w:ascii="Arial" w:cs="Arial" w:eastAsia="Arial" w:hAnsi="Arial"/>
              </w:rPr>
            </w:pPr>
            <w:r w:rsidDel="00000000" w:rsidR="00000000" w:rsidRPr="00000000">
              <w:rPr>
                <w:rtl w:val="0"/>
              </w:rPr>
            </w:r>
          </w:p>
          <w:p w:rsidR="00000000" w:rsidDel="00000000" w:rsidP="00000000" w:rsidRDefault="00000000" w:rsidRPr="00000000" w14:paraId="0000016B">
            <w:pPr>
              <w:rPr>
                <w:rFonts w:ascii="Arial" w:cs="Arial" w:eastAsia="Arial" w:hAnsi="Arial"/>
              </w:rPr>
            </w:pPr>
            <w:r w:rsidDel="00000000" w:rsidR="00000000" w:rsidRPr="00000000">
              <w:rPr>
                <w:rtl w:val="0"/>
              </w:rPr>
            </w:r>
          </w:p>
          <w:p w:rsidR="00000000" w:rsidDel="00000000" w:rsidP="00000000" w:rsidRDefault="00000000" w:rsidRPr="00000000" w14:paraId="0000016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6D">
            <w:pPr>
              <w:rPr>
                <w:rFonts w:ascii="Arial" w:cs="Arial" w:eastAsia="Arial" w:hAnsi="Arial"/>
              </w:rPr>
            </w:pPr>
            <w:r w:rsidDel="00000000" w:rsidR="00000000" w:rsidRPr="00000000">
              <w:rPr>
                <w:rFonts w:ascii="Arial" w:cs="Arial" w:eastAsia="Arial" w:hAnsi="Arial"/>
                <w:vertAlign w:val="baseline"/>
                <w:rtl w:val="0"/>
              </w:rPr>
              <w:t xml:space="preserve">Application Form/Interview</w:t>
            </w:r>
            <w:r w:rsidDel="00000000" w:rsidR="00000000" w:rsidRPr="00000000">
              <w:rPr>
                <w:rtl w:val="0"/>
              </w:rPr>
            </w:r>
          </w:p>
          <w:p w:rsidR="00000000" w:rsidDel="00000000" w:rsidP="00000000" w:rsidRDefault="00000000" w:rsidRPr="00000000" w14:paraId="0000016E">
            <w:pPr>
              <w:rPr>
                <w:rFonts w:ascii="Arial" w:cs="Arial" w:eastAsia="Arial" w:hAnsi="Arial"/>
              </w:rPr>
            </w:pPr>
            <w:r w:rsidDel="00000000" w:rsidR="00000000" w:rsidRPr="00000000">
              <w:rPr>
                <w:rtl w:val="0"/>
              </w:rPr>
            </w:r>
          </w:p>
          <w:p w:rsidR="00000000" w:rsidDel="00000000" w:rsidP="00000000" w:rsidRDefault="00000000" w:rsidRPr="00000000" w14:paraId="0000016F">
            <w:pPr>
              <w:rPr>
                <w:rFonts w:ascii="Arial" w:cs="Arial" w:eastAsia="Arial" w:hAnsi="Arial"/>
              </w:rPr>
            </w:pPr>
            <w:r w:rsidDel="00000000" w:rsidR="00000000" w:rsidRPr="00000000">
              <w:rPr>
                <w:rtl w:val="0"/>
              </w:rPr>
            </w:r>
          </w:p>
          <w:p w:rsidR="00000000" w:rsidDel="00000000" w:rsidP="00000000" w:rsidRDefault="00000000" w:rsidRPr="00000000" w14:paraId="0000017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72">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73">
            <w:pPr>
              <w:rPr>
                <w:rFonts w:ascii="Arial" w:cs="Arial" w:eastAsia="Arial" w:hAnsi="Arial"/>
              </w:rPr>
            </w:pPr>
            <w:r w:rsidDel="00000000" w:rsidR="00000000" w:rsidRPr="00000000">
              <w:rPr>
                <w:rtl w:val="0"/>
              </w:rPr>
            </w:r>
          </w:p>
          <w:p w:rsidR="00000000" w:rsidDel="00000000" w:rsidP="00000000" w:rsidRDefault="00000000" w:rsidRPr="00000000" w14:paraId="00000174">
            <w:pPr>
              <w:rPr>
                <w:rFonts w:ascii="Arial" w:cs="Arial" w:eastAsia="Arial" w:hAnsi="Arial"/>
              </w:rPr>
            </w:pPr>
            <w:r w:rsidDel="00000000" w:rsidR="00000000" w:rsidRPr="00000000">
              <w:rPr>
                <w:rtl w:val="0"/>
              </w:rPr>
            </w:r>
          </w:p>
          <w:p w:rsidR="00000000" w:rsidDel="00000000" w:rsidP="00000000" w:rsidRDefault="00000000" w:rsidRPr="00000000" w14:paraId="00000175">
            <w:pPr>
              <w:rPr>
                <w:rFonts w:ascii="Arial" w:cs="Arial" w:eastAsia="Arial" w:hAnsi="Arial"/>
              </w:rPr>
            </w:pPr>
            <w:r w:rsidDel="00000000" w:rsidR="00000000" w:rsidRPr="00000000">
              <w:rPr>
                <w:rtl w:val="0"/>
              </w:rPr>
            </w:r>
          </w:p>
          <w:p w:rsidR="00000000" w:rsidDel="00000000" w:rsidP="00000000" w:rsidRDefault="00000000" w:rsidRPr="00000000" w14:paraId="00000176">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77">
            <w:pPr>
              <w:rPr>
                <w:rFonts w:ascii="Arial" w:cs="Arial" w:eastAsia="Arial" w:hAnsi="Arial"/>
              </w:rPr>
            </w:pPr>
            <w:r w:rsidDel="00000000" w:rsidR="00000000" w:rsidRPr="00000000">
              <w:rPr>
                <w:rtl w:val="0"/>
              </w:rPr>
            </w:r>
          </w:p>
          <w:p w:rsidR="00000000" w:rsidDel="00000000" w:rsidP="00000000" w:rsidRDefault="00000000" w:rsidRPr="00000000" w14:paraId="00000178">
            <w:pPr>
              <w:rPr>
                <w:rFonts w:ascii="Arial" w:cs="Arial" w:eastAsia="Arial" w:hAnsi="Arial"/>
              </w:rPr>
            </w:pPr>
            <w:r w:rsidDel="00000000" w:rsidR="00000000" w:rsidRPr="00000000">
              <w:rPr>
                <w:rtl w:val="0"/>
              </w:rPr>
            </w:r>
          </w:p>
          <w:p w:rsidR="00000000" w:rsidDel="00000000" w:rsidP="00000000" w:rsidRDefault="00000000" w:rsidRPr="00000000" w14:paraId="00000179">
            <w:pPr>
              <w:rPr>
                <w:rFonts w:ascii="Arial" w:cs="Arial" w:eastAsia="Arial" w:hAnsi="Arial"/>
              </w:rPr>
            </w:pPr>
            <w:r w:rsidDel="00000000" w:rsidR="00000000" w:rsidRPr="00000000">
              <w:rPr>
                <w:rtl w:val="0"/>
              </w:rPr>
            </w:r>
          </w:p>
          <w:p w:rsidR="00000000" w:rsidDel="00000000" w:rsidP="00000000" w:rsidRDefault="00000000" w:rsidRPr="00000000" w14:paraId="0000017A">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7B">
            <w:pPr>
              <w:rPr>
                <w:rFonts w:ascii="Arial" w:cs="Arial" w:eastAsia="Arial" w:hAnsi="Arial"/>
              </w:rPr>
            </w:pPr>
            <w:r w:rsidDel="00000000" w:rsidR="00000000" w:rsidRPr="00000000">
              <w:rPr>
                <w:rtl w:val="0"/>
              </w:rPr>
            </w:r>
          </w:p>
          <w:p w:rsidR="00000000" w:rsidDel="00000000" w:rsidP="00000000" w:rsidRDefault="00000000" w:rsidRPr="00000000" w14:paraId="0000017C">
            <w:pPr>
              <w:rPr>
                <w:rFonts w:ascii="Arial" w:cs="Arial" w:eastAsia="Arial" w:hAnsi="Arial"/>
              </w:rPr>
            </w:pPr>
            <w:r w:rsidDel="00000000" w:rsidR="00000000" w:rsidRPr="00000000">
              <w:rPr>
                <w:rtl w:val="0"/>
              </w:rPr>
            </w:r>
          </w:p>
          <w:p w:rsidR="00000000" w:rsidDel="00000000" w:rsidP="00000000" w:rsidRDefault="00000000" w:rsidRPr="00000000" w14:paraId="0000017D">
            <w:pPr>
              <w:rPr>
                <w:rFonts w:ascii="Arial" w:cs="Arial" w:eastAsia="Arial" w:hAnsi="Arial"/>
              </w:rPr>
            </w:pPr>
            <w:r w:rsidDel="00000000" w:rsidR="00000000" w:rsidRPr="00000000">
              <w:rPr>
                <w:rtl w:val="0"/>
              </w:rPr>
            </w:r>
          </w:p>
          <w:p w:rsidR="00000000" w:rsidDel="00000000" w:rsidP="00000000" w:rsidRDefault="00000000" w:rsidRPr="00000000" w14:paraId="0000017E">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7F">
            <w:pPr>
              <w:rPr>
                <w:rFonts w:ascii="Arial" w:cs="Arial" w:eastAsia="Arial" w:hAnsi="Arial"/>
              </w:rPr>
            </w:pPr>
            <w:r w:rsidDel="00000000" w:rsidR="00000000" w:rsidRPr="00000000">
              <w:rPr>
                <w:rtl w:val="0"/>
              </w:rPr>
            </w:r>
          </w:p>
          <w:p w:rsidR="00000000" w:rsidDel="00000000" w:rsidP="00000000" w:rsidRDefault="00000000" w:rsidRPr="00000000" w14:paraId="00000180">
            <w:pPr>
              <w:rPr>
                <w:rFonts w:ascii="Arial" w:cs="Arial" w:eastAsia="Arial" w:hAnsi="Arial"/>
              </w:rPr>
            </w:pPr>
            <w:r w:rsidDel="00000000" w:rsidR="00000000" w:rsidRPr="00000000">
              <w:rPr>
                <w:rtl w:val="0"/>
              </w:rPr>
            </w:r>
          </w:p>
          <w:p w:rsidR="00000000" w:rsidDel="00000000" w:rsidP="00000000" w:rsidRDefault="00000000" w:rsidRPr="00000000" w14:paraId="00000181">
            <w:pPr>
              <w:rPr>
                <w:rFonts w:ascii="Arial" w:cs="Arial" w:eastAsia="Arial" w:hAnsi="Arial"/>
              </w:rPr>
            </w:pPr>
            <w:r w:rsidDel="00000000" w:rsidR="00000000" w:rsidRPr="00000000">
              <w:rPr>
                <w:rtl w:val="0"/>
              </w:rPr>
            </w:r>
          </w:p>
          <w:p w:rsidR="00000000" w:rsidDel="00000000" w:rsidP="00000000" w:rsidRDefault="00000000" w:rsidRPr="00000000" w14:paraId="00000182">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 </w:t>
            </w:r>
          </w:p>
          <w:p w:rsidR="00000000" w:rsidDel="00000000" w:rsidP="00000000" w:rsidRDefault="00000000" w:rsidRPr="00000000" w14:paraId="00000183">
            <w:pPr>
              <w:rPr>
                <w:rFonts w:ascii="Arial" w:cs="Arial" w:eastAsia="Arial" w:hAnsi="Arial"/>
              </w:rPr>
            </w:pPr>
            <w:r w:rsidDel="00000000" w:rsidR="00000000" w:rsidRPr="00000000">
              <w:rPr>
                <w:rtl w:val="0"/>
              </w:rPr>
            </w:r>
          </w:p>
          <w:p w:rsidR="00000000" w:rsidDel="00000000" w:rsidP="00000000" w:rsidRDefault="00000000" w:rsidRPr="00000000" w14:paraId="00000184">
            <w:pPr>
              <w:rPr>
                <w:rFonts w:ascii="Arial" w:cs="Arial" w:eastAsia="Arial" w:hAnsi="Arial"/>
              </w:rPr>
            </w:pPr>
            <w:r w:rsidDel="00000000" w:rsidR="00000000" w:rsidRPr="00000000">
              <w:rPr>
                <w:rtl w:val="0"/>
              </w:rPr>
            </w:r>
          </w:p>
          <w:p w:rsidR="00000000" w:rsidDel="00000000" w:rsidP="00000000" w:rsidRDefault="00000000" w:rsidRPr="00000000" w14:paraId="00000185">
            <w:pPr>
              <w:rPr>
                <w:rFonts w:ascii="Arial" w:cs="Arial" w:eastAsia="Arial" w:hAnsi="Arial"/>
              </w:rPr>
            </w:pPr>
            <w:r w:rsidDel="00000000" w:rsidR="00000000" w:rsidRPr="00000000">
              <w:rPr>
                <w:rtl w:val="0"/>
              </w:rPr>
            </w:r>
          </w:p>
          <w:p w:rsidR="00000000" w:rsidDel="00000000" w:rsidP="00000000" w:rsidRDefault="00000000" w:rsidRPr="00000000" w14:paraId="00000186">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8">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8B">
            <w:pPr>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C">
            <w:pPr>
              <w:rPr>
                <w:rFonts w:ascii="Arial" w:cs="Arial" w:eastAsia="Arial" w:hAnsi="Arial"/>
              </w:rPr>
            </w:pPr>
            <w:r w:rsidDel="00000000" w:rsidR="00000000" w:rsidRPr="00000000">
              <w:rPr>
                <w:rtl w:val="0"/>
              </w:rPr>
            </w:r>
          </w:p>
          <w:p w:rsidR="00000000" w:rsidDel="00000000" w:rsidP="00000000" w:rsidRDefault="00000000" w:rsidRPr="00000000" w14:paraId="0000018D">
            <w:pPr>
              <w:rPr>
                <w:rFonts w:ascii="Arial" w:cs="Arial" w:eastAsia="Arial" w:hAnsi="Arial"/>
              </w:rPr>
            </w:pPr>
            <w:r w:rsidDel="00000000" w:rsidR="00000000" w:rsidRPr="00000000">
              <w:rPr>
                <w:rtl w:val="0"/>
              </w:rPr>
            </w:r>
          </w:p>
          <w:p w:rsidR="00000000" w:rsidDel="00000000" w:rsidP="00000000" w:rsidRDefault="00000000" w:rsidRPr="00000000" w14:paraId="0000018E">
            <w:pPr>
              <w:rPr>
                <w:rFonts w:ascii="Arial" w:cs="Arial" w:eastAsia="Arial" w:hAnsi="Arial"/>
              </w:rPr>
            </w:pPr>
            <w:r w:rsidDel="00000000" w:rsidR="00000000" w:rsidRPr="00000000">
              <w:rPr>
                <w:rtl w:val="0"/>
              </w:rPr>
            </w:r>
          </w:p>
          <w:p w:rsidR="00000000" w:rsidDel="00000000" w:rsidP="00000000" w:rsidRDefault="00000000" w:rsidRPr="00000000" w14:paraId="0000018F">
            <w:pPr>
              <w:rPr>
                <w:rFonts w:ascii="Arial" w:cs="Arial" w:eastAsia="Arial" w:hAnsi="Arial"/>
              </w:rPr>
            </w:pPr>
            <w:r w:rsidDel="00000000" w:rsidR="00000000" w:rsidRPr="00000000">
              <w:rPr>
                <w:rtl w:val="0"/>
              </w:rPr>
            </w:r>
          </w:p>
          <w:p w:rsidR="00000000" w:rsidDel="00000000" w:rsidP="00000000" w:rsidRDefault="00000000" w:rsidRPr="00000000" w14:paraId="00000190">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91">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2">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3">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4">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5">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96">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7">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8">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99">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A">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B">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9C">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D">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E">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9F">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A0">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A1">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A2">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A3">
            <w:pPr>
              <w:rPr>
                <w:rFonts w:ascii="Arial" w:cs="Arial" w:eastAsia="Arial" w:hAnsi="Arial"/>
              </w:rPr>
            </w:pPr>
            <w:r w:rsidDel="00000000" w:rsidR="00000000" w:rsidRPr="00000000">
              <w:rPr>
                <w:rtl w:val="0"/>
              </w:rPr>
            </w:r>
          </w:p>
          <w:p w:rsidR="00000000" w:rsidDel="00000000" w:rsidP="00000000" w:rsidRDefault="00000000" w:rsidRPr="00000000" w14:paraId="000001A4">
            <w:pPr>
              <w:rPr>
                <w:rFonts w:ascii="Arial" w:cs="Arial" w:eastAsia="Arial" w:hAnsi="Arial"/>
              </w:rPr>
            </w:pPr>
            <w:r w:rsidDel="00000000" w:rsidR="00000000" w:rsidRPr="00000000">
              <w:rPr>
                <w:rtl w:val="0"/>
              </w:rPr>
            </w:r>
          </w:p>
          <w:p w:rsidR="00000000" w:rsidDel="00000000" w:rsidP="00000000" w:rsidRDefault="00000000" w:rsidRPr="00000000" w14:paraId="000001A5">
            <w:pPr>
              <w:rPr>
                <w:rFonts w:ascii="Arial" w:cs="Arial" w:eastAsia="Arial" w:hAnsi="Arial"/>
              </w:rPr>
            </w:pPr>
            <w:r w:rsidDel="00000000" w:rsidR="00000000" w:rsidRPr="00000000">
              <w:rPr>
                <w:rtl w:val="0"/>
              </w:rPr>
            </w:r>
          </w:p>
          <w:p w:rsidR="00000000" w:rsidDel="00000000" w:rsidP="00000000" w:rsidRDefault="00000000" w:rsidRPr="00000000" w14:paraId="000001A6">
            <w:pPr>
              <w:rPr>
                <w:rFonts w:ascii="Arial" w:cs="Arial" w:eastAsia="Arial" w:hAnsi="Arial"/>
              </w:rPr>
            </w:pPr>
            <w:r w:rsidDel="00000000" w:rsidR="00000000" w:rsidRPr="00000000">
              <w:rPr>
                <w:rtl w:val="0"/>
              </w:rPr>
            </w:r>
          </w:p>
          <w:p w:rsidR="00000000" w:rsidDel="00000000" w:rsidP="00000000" w:rsidRDefault="00000000" w:rsidRPr="00000000" w14:paraId="000001A7">
            <w:pPr>
              <w:rPr>
                <w:rFonts w:ascii="Arial" w:cs="Arial" w:eastAsia="Arial" w:hAnsi="Arial"/>
              </w:rPr>
            </w:pPr>
            <w:r w:rsidDel="00000000" w:rsidR="00000000" w:rsidRPr="00000000">
              <w:rPr>
                <w:rtl w:val="0"/>
              </w:rPr>
            </w:r>
          </w:p>
          <w:p w:rsidR="00000000" w:rsidDel="00000000" w:rsidP="00000000" w:rsidRDefault="00000000" w:rsidRPr="00000000" w14:paraId="000001A8">
            <w:pPr>
              <w:rPr>
                <w:rFonts w:ascii="Arial" w:cs="Arial" w:eastAsia="Arial" w:hAnsi="Arial"/>
              </w:rPr>
            </w:pPr>
            <w:r w:rsidDel="00000000" w:rsidR="00000000" w:rsidRPr="00000000">
              <w:rPr>
                <w:rtl w:val="0"/>
              </w:rPr>
            </w:r>
          </w:p>
          <w:p w:rsidR="00000000" w:rsidDel="00000000" w:rsidP="00000000" w:rsidRDefault="00000000" w:rsidRPr="00000000" w14:paraId="000001A9">
            <w:pPr>
              <w:rPr>
                <w:rFonts w:ascii="Arial" w:cs="Arial" w:eastAsia="Arial" w:hAnsi="Arial"/>
              </w:rPr>
            </w:pPr>
            <w:r w:rsidDel="00000000" w:rsidR="00000000" w:rsidRPr="00000000">
              <w:rPr>
                <w:rtl w:val="0"/>
              </w:rPr>
            </w:r>
          </w:p>
          <w:p w:rsidR="00000000" w:rsidDel="00000000" w:rsidP="00000000" w:rsidRDefault="00000000" w:rsidRPr="00000000" w14:paraId="000001AA">
            <w:pPr>
              <w:rPr>
                <w:rFonts w:ascii="Arial" w:cs="Arial" w:eastAsia="Arial" w:hAnsi="Arial"/>
              </w:rPr>
            </w:pPr>
            <w:r w:rsidDel="00000000" w:rsidR="00000000" w:rsidRPr="00000000">
              <w:rPr>
                <w:rtl w:val="0"/>
              </w:rPr>
            </w:r>
          </w:p>
          <w:p w:rsidR="00000000" w:rsidDel="00000000" w:rsidP="00000000" w:rsidRDefault="00000000" w:rsidRPr="00000000" w14:paraId="000001AB">
            <w:pPr>
              <w:rPr>
                <w:rFonts w:ascii="Arial" w:cs="Arial" w:eastAsia="Arial" w:hAnsi="Arial"/>
              </w:rPr>
            </w:pPr>
            <w:r w:rsidDel="00000000" w:rsidR="00000000" w:rsidRPr="00000000">
              <w:rPr>
                <w:rtl w:val="0"/>
              </w:rPr>
            </w:r>
          </w:p>
          <w:p w:rsidR="00000000" w:rsidDel="00000000" w:rsidP="00000000" w:rsidRDefault="00000000" w:rsidRPr="00000000" w14:paraId="000001AC">
            <w:pPr>
              <w:rPr>
                <w:rFonts w:ascii="Arial" w:cs="Arial" w:eastAsia="Arial" w:hAnsi="Arial"/>
              </w:rPr>
            </w:pPr>
            <w:r w:rsidDel="00000000" w:rsidR="00000000" w:rsidRPr="00000000">
              <w:rPr>
                <w:rtl w:val="0"/>
              </w:rPr>
            </w:r>
          </w:p>
          <w:p w:rsidR="00000000" w:rsidDel="00000000" w:rsidP="00000000" w:rsidRDefault="00000000" w:rsidRPr="00000000" w14:paraId="000001AD">
            <w:pPr>
              <w:rPr>
                <w:rFonts w:ascii="Arial" w:cs="Arial" w:eastAsia="Arial" w:hAnsi="Arial"/>
              </w:rPr>
            </w:pPr>
            <w:r w:rsidDel="00000000" w:rsidR="00000000" w:rsidRPr="00000000">
              <w:rPr>
                <w:rtl w:val="0"/>
              </w:rPr>
            </w:r>
          </w:p>
          <w:p w:rsidR="00000000" w:rsidDel="00000000" w:rsidP="00000000" w:rsidRDefault="00000000" w:rsidRPr="00000000" w14:paraId="000001AE">
            <w:pPr>
              <w:rPr>
                <w:rFonts w:ascii="Arial" w:cs="Arial" w:eastAsia="Arial" w:hAnsi="Arial"/>
              </w:rPr>
            </w:pPr>
            <w:r w:rsidDel="00000000" w:rsidR="00000000" w:rsidRPr="00000000">
              <w:rPr>
                <w:rtl w:val="0"/>
              </w:rPr>
            </w:r>
          </w:p>
          <w:p w:rsidR="00000000" w:rsidDel="00000000" w:rsidP="00000000" w:rsidRDefault="00000000" w:rsidRPr="00000000" w14:paraId="000001AF">
            <w:pPr>
              <w:rPr>
                <w:rFonts w:ascii="Arial" w:cs="Arial" w:eastAsia="Arial" w:hAnsi="Arial"/>
              </w:rPr>
            </w:pPr>
            <w:r w:rsidDel="00000000" w:rsidR="00000000" w:rsidRPr="00000000">
              <w:rPr>
                <w:rtl w:val="0"/>
              </w:rPr>
            </w:r>
          </w:p>
          <w:p w:rsidR="00000000" w:rsidDel="00000000" w:rsidP="00000000" w:rsidRDefault="00000000" w:rsidRPr="00000000" w14:paraId="000001B0">
            <w:pPr>
              <w:rPr>
                <w:rFonts w:ascii="Arial" w:cs="Arial" w:eastAsia="Arial" w:hAnsi="Arial"/>
              </w:rPr>
            </w:pPr>
            <w:r w:rsidDel="00000000" w:rsidR="00000000" w:rsidRPr="00000000">
              <w:rPr>
                <w:rtl w:val="0"/>
              </w:rPr>
            </w:r>
          </w:p>
          <w:p w:rsidR="00000000" w:rsidDel="00000000" w:rsidP="00000000" w:rsidRDefault="00000000" w:rsidRPr="00000000" w14:paraId="000001B1">
            <w:pPr>
              <w:rPr>
                <w:rFonts w:ascii="Arial" w:cs="Arial" w:eastAsia="Arial" w:hAnsi="Arial"/>
              </w:rPr>
            </w:pPr>
            <w:r w:rsidDel="00000000" w:rsidR="00000000" w:rsidRPr="00000000">
              <w:rPr>
                <w:rtl w:val="0"/>
              </w:rPr>
            </w:r>
          </w:p>
          <w:p w:rsidR="00000000" w:rsidDel="00000000" w:rsidP="00000000" w:rsidRDefault="00000000" w:rsidRPr="00000000" w14:paraId="000001B2">
            <w:pPr>
              <w:rPr>
                <w:rFonts w:ascii="Arial" w:cs="Arial" w:eastAsia="Arial" w:hAnsi="Arial"/>
              </w:rPr>
            </w:pPr>
            <w:r w:rsidDel="00000000" w:rsidR="00000000" w:rsidRPr="00000000">
              <w:rPr>
                <w:rtl w:val="0"/>
              </w:rPr>
            </w:r>
          </w:p>
          <w:p w:rsidR="00000000" w:rsidDel="00000000" w:rsidP="00000000" w:rsidRDefault="00000000" w:rsidRPr="00000000" w14:paraId="000001B3">
            <w:pPr>
              <w:rPr>
                <w:rFonts w:ascii="Arial" w:cs="Arial" w:eastAsia="Arial" w:hAnsi="Arial"/>
              </w:rPr>
            </w:pPr>
            <w:r w:rsidDel="00000000" w:rsidR="00000000" w:rsidRPr="00000000">
              <w:rPr>
                <w:rtl w:val="0"/>
              </w:rPr>
            </w:r>
          </w:p>
          <w:p w:rsidR="00000000" w:rsidDel="00000000" w:rsidP="00000000" w:rsidRDefault="00000000" w:rsidRPr="00000000" w14:paraId="000001B4">
            <w:pPr>
              <w:rPr>
                <w:rFonts w:ascii="Arial" w:cs="Arial" w:eastAsia="Arial" w:hAnsi="Arial"/>
              </w:rPr>
            </w:pPr>
            <w:r w:rsidDel="00000000" w:rsidR="00000000" w:rsidRPr="00000000">
              <w:rPr>
                <w:rtl w:val="0"/>
              </w:rPr>
            </w:r>
          </w:p>
          <w:p w:rsidR="00000000" w:rsidDel="00000000" w:rsidP="00000000" w:rsidRDefault="00000000" w:rsidRPr="00000000" w14:paraId="000001B5">
            <w:pPr>
              <w:rPr>
                <w:rFonts w:ascii="Arial" w:cs="Arial" w:eastAsia="Arial" w:hAnsi="Arial"/>
              </w:rPr>
            </w:pPr>
            <w:r w:rsidDel="00000000" w:rsidR="00000000" w:rsidRPr="00000000">
              <w:rPr>
                <w:rtl w:val="0"/>
              </w:rPr>
            </w:r>
          </w:p>
          <w:p w:rsidR="00000000" w:rsidDel="00000000" w:rsidP="00000000" w:rsidRDefault="00000000" w:rsidRPr="00000000" w14:paraId="000001B6">
            <w:pPr>
              <w:rPr>
                <w:rFonts w:ascii="Arial" w:cs="Arial" w:eastAsia="Arial" w:hAnsi="Arial"/>
              </w:rPr>
            </w:pPr>
            <w:r w:rsidDel="00000000" w:rsidR="00000000" w:rsidRPr="00000000">
              <w:rPr>
                <w:rtl w:val="0"/>
              </w:rPr>
            </w:r>
          </w:p>
          <w:p w:rsidR="00000000" w:rsidDel="00000000" w:rsidP="00000000" w:rsidRDefault="00000000" w:rsidRPr="00000000" w14:paraId="000001B7">
            <w:pPr>
              <w:rPr>
                <w:rFonts w:ascii="Arial" w:cs="Arial" w:eastAsia="Arial" w:hAnsi="Arial"/>
              </w:rPr>
            </w:pPr>
            <w:r w:rsidDel="00000000" w:rsidR="00000000" w:rsidRPr="00000000">
              <w:rPr>
                <w:rtl w:val="0"/>
              </w:rPr>
            </w:r>
          </w:p>
          <w:p w:rsidR="00000000" w:rsidDel="00000000" w:rsidP="00000000" w:rsidRDefault="00000000" w:rsidRPr="00000000" w14:paraId="000001B8">
            <w:pPr>
              <w:widowControl w:val="0"/>
              <w:rPr>
                <w:rFonts w:ascii="Arial" w:cs="Arial" w:eastAsia="Arial" w:hAnsi="Arial"/>
              </w:rPr>
            </w:pPr>
            <w:r w:rsidDel="00000000" w:rsidR="00000000" w:rsidRPr="00000000">
              <w:rPr>
                <w:rFonts w:ascii="Arial Unicode MS" w:cs="Arial Unicode MS" w:eastAsia="Arial Unicode MS" w:hAnsi="Arial Unicode MS"/>
                <w:i w:val="1"/>
                <w:sz w:val="22"/>
                <w:szCs w:val="22"/>
                <w:rtl w:val="0"/>
              </w:rPr>
              <w:t xml:space="preserve">✓</w:t>
            </w: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B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PERSONAL STYLE AND BEHAVIOUR:</w:t>
            </w:r>
            <w:r w:rsidDel="00000000" w:rsidR="00000000" w:rsidRPr="00000000">
              <w:rPr>
                <w:rtl w:val="0"/>
              </w:rPr>
            </w:r>
          </w:p>
          <w:p w:rsidR="00000000" w:rsidDel="00000000" w:rsidP="00000000" w:rsidRDefault="00000000" w:rsidRPr="00000000" w14:paraId="000001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C">
            <w:pPr>
              <w:tabs>
                <w:tab w:val="left" w:pos="-72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Able to work </w:t>
            </w:r>
            <w:r w:rsidDel="00000000" w:rsidR="00000000" w:rsidRPr="00000000">
              <w:rPr>
                <w:rFonts w:ascii="Arial" w:cs="Arial" w:eastAsia="Arial" w:hAnsi="Arial"/>
                <w:rtl w:val="0"/>
              </w:rPr>
              <w:t xml:space="preserve">cooperatively</w:t>
            </w:r>
            <w:r w:rsidDel="00000000" w:rsidR="00000000" w:rsidRPr="00000000">
              <w:rPr>
                <w:rFonts w:ascii="Arial" w:cs="Arial" w:eastAsia="Arial" w:hAnsi="Arial"/>
                <w:vertAlign w:val="baseline"/>
                <w:rtl w:val="0"/>
              </w:rPr>
              <w:t xml:space="preserve"> as part of a team.</w:t>
            </w:r>
          </w:p>
          <w:p w:rsidR="00000000" w:rsidDel="00000000" w:rsidP="00000000" w:rsidRDefault="00000000" w:rsidRPr="00000000" w14:paraId="000001B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BE">
            <w:pPr>
              <w:rPr>
                <w:rFonts w:ascii="Arial" w:cs="Arial" w:eastAsia="Arial" w:hAnsi="Arial"/>
              </w:rPr>
            </w:pPr>
            <w:r w:rsidDel="00000000" w:rsidR="00000000" w:rsidRPr="00000000">
              <w:rPr>
                <w:rtl w:val="0"/>
              </w:rPr>
            </w:r>
          </w:p>
          <w:p w:rsidR="00000000" w:rsidDel="00000000" w:rsidP="00000000" w:rsidRDefault="00000000" w:rsidRPr="00000000" w14:paraId="000001BF">
            <w:pPr>
              <w:rPr>
                <w:rFonts w:ascii="Arial" w:cs="Arial" w:eastAsia="Arial" w:hAnsi="Arial"/>
              </w:rPr>
            </w:pPr>
            <w:r w:rsidDel="00000000" w:rsidR="00000000" w:rsidRPr="00000000">
              <w:rPr>
                <w:rFonts w:ascii="Arial" w:cs="Arial" w:eastAsia="Arial" w:hAnsi="Arial"/>
                <w:rtl w:val="0"/>
              </w:rPr>
              <w:t xml:space="preserve">Ability to communicate complex information to parents, carers and school staff. </w:t>
            </w:r>
          </w:p>
          <w:p w:rsidR="00000000" w:rsidDel="00000000" w:rsidP="00000000" w:rsidRDefault="00000000" w:rsidRPr="00000000" w14:paraId="000001C0">
            <w:pPr>
              <w:rPr>
                <w:rFonts w:ascii="Arial" w:cs="Arial" w:eastAsia="Arial" w:hAnsi="Arial"/>
              </w:rPr>
            </w:pPr>
            <w:r w:rsidDel="00000000" w:rsidR="00000000" w:rsidRPr="00000000">
              <w:rPr>
                <w:rtl w:val="0"/>
              </w:rPr>
            </w:r>
          </w:p>
          <w:p w:rsidR="00000000" w:rsidDel="00000000" w:rsidP="00000000" w:rsidRDefault="00000000" w:rsidRPr="00000000" w14:paraId="000001C1">
            <w:pPr>
              <w:rPr>
                <w:rFonts w:ascii="Arial" w:cs="Arial" w:eastAsia="Arial" w:hAnsi="Arial"/>
              </w:rPr>
            </w:pPr>
            <w:r w:rsidDel="00000000" w:rsidR="00000000" w:rsidRPr="00000000">
              <w:rPr>
                <w:rFonts w:ascii="Arial" w:cs="Arial" w:eastAsia="Arial" w:hAnsi="Arial"/>
                <w:rtl w:val="0"/>
              </w:rPr>
              <w:t xml:space="preserve">To be able to communicate effectively with children of all ages and abilities. </w:t>
            </w:r>
          </w:p>
          <w:p w:rsidR="00000000" w:rsidDel="00000000" w:rsidP="00000000" w:rsidRDefault="00000000" w:rsidRPr="00000000" w14:paraId="000001C2">
            <w:pPr>
              <w:rPr>
                <w:rFonts w:ascii="Arial" w:cs="Arial" w:eastAsia="Arial" w:hAnsi="Arial"/>
              </w:rPr>
            </w:pPr>
            <w:r w:rsidDel="00000000" w:rsidR="00000000" w:rsidRPr="00000000">
              <w:rPr>
                <w:rtl w:val="0"/>
              </w:rPr>
            </w:r>
          </w:p>
          <w:p w:rsidR="00000000" w:rsidDel="00000000" w:rsidP="00000000" w:rsidRDefault="00000000" w:rsidRPr="00000000" w14:paraId="000001C3">
            <w:pPr>
              <w:rPr>
                <w:rFonts w:ascii="Arial" w:cs="Arial" w:eastAsia="Arial" w:hAnsi="Arial"/>
                <w:vertAlign w:val="baseline"/>
              </w:rPr>
            </w:pPr>
            <w:r w:rsidDel="00000000" w:rsidR="00000000" w:rsidRPr="00000000">
              <w:rPr>
                <w:rFonts w:ascii="Arial" w:cs="Arial" w:eastAsia="Arial" w:hAnsi="Arial"/>
                <w:vertAlign w:val="baseline"/>
                <w:rtl w:val="0"/>
              </w:rPr>
              <w:t xml:space="preserve">Strong commitment to team working. </w:t>
            </w:r>
          </w:p>
          <w:p w:rsidR="00000000" w:rsidDel="00000000" w:rsidP="00000000" w:rsidRDefault="00000000" w:rsidRPr="00000000" w14:paraId="000001C4">
            <w:pPr>
              <w:rPr>
                <w:rFonts w:ascii="Arial" w:cs="Arial" w:eastAsia="Arial" w:hAnsi="Arial"/>
              </w:rPr>
            </w:pPr>
            <w:r w:rsidDel="00000000" w:rsidR="00000000" w:rsidRPr="00000000">
              <w:rPr>
                <w:rtl w:val="0"/>
              </w:rPr>
            </w:r>
          </w:p>
          <w:p w:rsidR="00000000" w:rsidDel="00000000" w:rsidP="00000000" w:rsidRDefault="00000000" w:rsidRPr="00000000" w14:paraId="000001C5">
            <w:pPr>
              <w:tabs>
                <w:tab w:val="left" w:pos="-720"/>
              </w:tabs>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Ability to work under pressure.</w:t>
            </w:r>
          </w:p>
          <w:p w:rsidR="00000000" w:rsidDel="00000000" w:rsidP="00000000" w:rsidRDefault="00000000" w:rsidRPr="00000000" w14:paraId="000001C6">
            <w:pPr>
              <w:tabs>
                <w:tab w:val="left" w:pos="-720"/>
              </w:tabs>
              <w:jc w:val="both"/>
              <w:rPr>
                <w:rFonts w:ascii="Arial" w:cs="Arial" w:eastAsia="Arial" w:hAnsi="Arial"/>
              </w:rPr>
            </w:pPr>
            <w:r w:rsidDel="00000000" w:rsidR="00000000" w:rsidRPr="00000000">
              <w:rPr>
                <w:rtl w:val="0"/>
              </w:rPr>
            </w:r>
          </w:p>
          <w:p w:rsidR="00000000" w:rsidDel="00000000" w:rsidP="00000000" w:rsidRDefault="00000000" w:rsidRPr="00000000" w14:paraId="000001C7">
            <w:pPr>
              <w:tabs>
                <w:tab w:val="left" w:pos="-720"/>
              </w:tabs>
              <w:jc w:val="both"/>
              <w:rPr>
                <w:rFonts w:ascii="Arial" w:cs="Arial" w:eastAsia="Arial" w:hAnsi="Arial"/>
              </w:rPr>
            </w:pPr>
            <w:r w:rsidDel="00000000" w:rsidR="00000000" w:rsidRPr="00000000">
              <w:rPr>
                <w:rFonts w:ascii="Arial" w:cs="Arial" w:eastAsia="Arial" w:hAnsi="Arial"/>
                <w:rtl w:val="0"/>
              </w:rPr>
              <w:t xml:space="preserve">Shares information and good practice appropriately. </w:t>
            </w:r>
          </w:p>
          <w:p w:rsidR="00000000" w:rsidDel="00000000" w:rsidP="00000000" w:rsidRDefault="00000000" w:rsidRPr="00000000" w14:paraId="000001C8">
            <w:pPr>
              <w:tabs>
                <w:tab w:val="left" w:pos="-720"/>
              </w:tabs>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1C9">
            <w:pPr>
              <w:tabs>
                <w:tab w:val="left" w:pos="-720"/>
              </w:tabs>
              <w:jc w:val="both"/>
              <w:rPr>
                <w:rFonts w:ascii="Arial" w:cs="Arial" w:eastAsia="Arial" w:hAnsi="Arial"/>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C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CB">
            <w:pPr>
              <w:rPr>
                <w:rFonts w:ascii="Arial" w:cs="Arial" w:eastAsia="Arial" w:hAnsi="Arial"/>
              </w:rPr>
            </w:pPr>
            <w:r w:rsidDel="00000000" w:rsidR="00000000" w:rsidRPr="00000000">
              <w:rPr>
                <w:rtl w:val="0"/>
              </w:rPr>
            </w:r>
          </w:p>
          <w:p w:rsidR="00000000" w:rsidDel="00000000" w:rsidP="00000000" w:rsidRDefault="00000000" w:rsidRPr="00000000" w14:paraId="000001CC">
            <w:pPr>
              <w:rPr>
                <w:rFonts w:ascii="Arial" w:cs="Arial" w:eastAsia="Arial" w:hAnsi="Arial"/>
              </w:rPr>
            </w:pPr>
            <w:r w:rsidDel="00000000" w:rsidR="00000000" w:rsidRPr="00000000">
              <w:rPr>
                <w:rtl w:val="0"/>
              </w:rPr>
            </w:r>
          </w:p>
          <w:p w:rsidR="00000000" w:rsidDel="00000000" w:rsidP="00000000" w:rsidRDefault="00000000" w:rsidRPr="00000000" w14:paraId="000001C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CE">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CF">
            <w:pPr>
              <w:rPr>
                <w:rFonts w:ascii="Arial" w:cs="Arial" w:eastAsia="Arial" w:hAnsi="Arial"/>
              </w:rPr>
            </w:pPr>
            <w:r w:rsidDel="00000000" w:rsidR="00000000" w:rsidRPr="00000000">
              <w:rPr>
                <w:rtl w:val="0"/>
              </w:rPr>
            </w:r>
          </w:p>
          <w:p w:rsidR="00000000" w:rsidDel="00000000" w:rsidP="00000000" w:rsidRDefault="00000000" w:rsidRPr="00000000" w14:paraId="000001D0">
            <w:pPr>
              <w:rPr>
                <w:rFonts w:ascii="Arial" w:cs="Arial" w:eastAsia="Arial" w:hAnsi="Arial"/>
              </w:rPr>
            </w:pPr>
            <w:r w:rsidDel="00000000" w:rsidR="00000000" w:rsidRPr="00000000">
              <w:rPr>
                <w:rtl w:val="0"/>
              </w:rPr>
            </w:r>
          </w:p>
          <w:p w:rsidR="00000000" w:rsidDel="00000000" w:rsidP="00000000" w:rsidRDefault="00000000" w:rsidRPr="00000000" w14:paraId="000001D1">
            <w:pPr>
              <w:rPr>
                <w:rFonts w:ascii="Arial" w:cs="Arial" w:eastAsia="Arial" w:hAnsi="Arial"/>
              </w:rPr>
            </w:pPr>
            <w:r w:rsidDel="00000000" w:rsidR="00000000" w:rsidRPr="00000000">
              <w:rPr>
                <w:rtl w:val="0"/>
              </w:rPr>
            </w:r>
          </w:p>
          <w:p w:rsidR="00000000" w:rsidDel="00000000" w:rsidP="00000000" w:rsidRDefault="00000000" w:rsidRPr="00000000" w14:paraId="000001D2">
            <w:pPr>
              <w:rPr>
                <w:rFonts w:ascii="Arial" w:cs="Arial" w:eastAsia="Arial" w:hAnsi="Arial"/>
              </w:rPr>
            </w:pPr>
            <w:r w:rsidDel="00000000" w:rsidR="00000000" w:rsidRPr="00000000">
              <w:rPr>
                <w:rtl w:val="0"/>
              </w:rPr>
            </w:r>
          </w:p>
          <w:p w:rsidR="00000000" w:rsidDel="00000000" w:rsidP="00000000" w:rsidRDefault="00000000" w:rsidRPr="00000000" w14:paraId="000001D3">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D4">
            <w:pPr>
              <w:rPr>
                <w:rFonts w:ascii="Arial" w:cs="Arial" w:eastAsia="Arial" w:hAnsi="Arial"/>
              </w:rPr>
            </w:pPr>
            <w:r w:rsidDel="00000000" w:rsidR="00000000" w:rsidRPr="00000000">
              <w:rPr>
                <w:rtl w:val="0"/>
              </w:rPr>
            </w:r>
          </w:p>
          <w:p w:rsidR="00000000" w:rsidDel="00000000" w:rsidP="00000000" w:rsidRDefault="00000000" w:rsidRPr="00000000" w14:paraId="000001D5">
            <w:pPr>
              <w:rPr>
                <w:rFonts w:ascii="Arial" w:cs="Arial" w:eastAsia="Arial" w:hAnsi="Arial"/>
              </w:rPr>
            </w:pPr>
            <w:r w:rsidDel="00000000" w:rsidR="00000000" w:rsidRPr="00000000">
              <w:rPr>
                <w:rtl w:val="0"/>
              </w:rPr>
            </w:r>
          </w:p>
          <w:p w:rsidR="00000000" w:rsidDel="00000000" w:rsidP="00000000" w:rsidRDefault="00000000" w:rsidRPr="00000000" w14:paraId="000001D6">
            <w:pPr>
              <w:rPr>
                <w:rFonts w:ascii="Arial" w:cs="Arial" w:eastAsia="Arial" w:hAnsi="Arial"/>
              </w:rPr>
            </w:pPr>
            <w:r w:rsidDel="00000000" w:rsidR="00000000" w:rsidRPr="00000000">
              <w:rPr>
                <w:rtl w:val="0"/>
              </w:rPr>
            </w:r>
          </w:p>
          <w:p w:rsidR="00000000" w:rsidDel="00000000" w:rsidP="00000000" w:rsidRDefault="00000000" w:rsidRPr="00000000" w14:paraId="000001D7">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D8">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D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1DA">
            <w:pPr>
              <w:rPr>
                <w:rFonts w:ascii="Arial" w:cs="Arial" w:eastAsia="Arial" w:hAnsi="Arial"/>
              </w:rPr>
            </w:pPr>
            <w:r w:rsidDel="00000000" w:rsidR="00000000" w:rsidRPr="00000000">
              <w:rPr>
                <w:rtl w:val="0"/>
              </w:rPr>
            </w:r>
          </w:p>
          <w:p w:rsidR="00000000" w:rsidDel="00000000" w:rsidP="00000000" w:rsidRDefault="00000000" w:rsidRPr="00000000" w14:paraId="000001DB">
            <w:pPr>
              <w:rPr>
                <w:rFonts w:ascii="Arial" w:cs="Arial" w:eastAsia="Arial" w:hAnsi="Arial"/>
              </w:rPr>
            </w:pPr>
            <w:r w:rsidDel="00000000" w:rsidR="00000000" w:rsidRPr="00000000">
              <w:rPr>
                <w:rtl w:val="0"/>
              </w:rPr>
            </w:r>
          </w:p>
          <w:p w:rsidR="00000000" w:rsidDel="00000000" w:rsidP="00000000" w:rsidRDefault="00000000" w:rsidRPr="00000000" w14:paraId="000001DC">
            <w:pPr>
              <w:rPr>
                <w:rFonts w:ascii="Arial" w:cs="Arial" w:eastAsia="Arial" w:hAnsi="Arial"/>
              </w:rPr>
            </w:pPr>
            <w:r w:rsidDel="00000000" w:rsidR="00000000" w:rsidRPr="00000000">
              <w:rPr>
                <w:rtl w:val="0"/>
              </w:rPr>
            </w:r>
          </w:p>
          <w:p w:rsidR="00000000" w:rsidDel="00000000" w:rsidP="00000000" w:rsidRDefault="00000000" w:rsidRPr="00000000" w14:paraId="000001DD">
            <w:pPr>
              <w:rPr>
                <w:rFonts w:ascii="Arial" w:cs="Arial" w:eastAsia="Arial" w:hAnsi="Arial"/>
              </w:rPr>
            </w:pPr>
            <w:r w:rsidDel="00000000" w:rsidR="00000000" w:rsidRPr="00000000">
              <w:rPr>
                <w:rtl w:val="0"/>
              </w:rPr>
            </w:r>
          </w:p>
          <w:p w:rsidR="00000000" w:rsidDel="00000000" w:rsidP="00000000" w:rsidRDefault="00000000" w:rsidRPr="00000000" w14:paraId="000001DE">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Form/Interview</w:t>
            </w:r>
          </w:p>
          <w:p w:rsidR="00000000" w:rsidDel="00000000" w:rsidP="00000000" w:rsidRDefault="00000000" w:rsidRPr="00000000" w14:paraId="000001DF">
            <w:pPr>
              <w:rPr>
                <w:rFonts w:ascii="Arial" w:cs="Arial" w:eastAsia="Arial" w:hAnsi="Arial"/>
              </w:rPr>
            </w:pPr>
            <w:r w:rsidDel="00000000" w:rsidR="00000000" w:rsidRPr="00000000">
              <w:rPr>
                <w:rtl w:val="0"/>
              </w:rPr>
            </w:r>
          </w:p>
          <w:p w:rsidR="00000000" w:rsidDel="00000000" w:rsidP="00000000" w:rsidRDefault="00000000" w:rsidRPr="00000000" w14:paraId="000001E0">
            <w:pPr>
              <w:rPr>
                <w:rFonts w:ascii="Arial" w:cs="Arial" w:eastAsia="Arial" w:hAnsi="Arial"/>
              </w:rPr>
            </w:pPr>
            <w:r w:rsidDel="00000000" w:rsidR="00000000" w:rsidRPr="00000000">
              <w:rPr>
                <w:rtl w:val="0"/>
              </w:rPr>
            </w:r>
          </w:p>
          <w:p w:rsidR="00000000" w:rsidDel="00000000" w:rsidP="00000000" w:rsidRDefault="00000000" w:rsidRPr="00000000" w14:paraId="000001E1">
            <w:pPr>
              <w:rPr>
                <w:rFonts w:ascii="Arial" w:cs="Arial" w:eastAsia="Arial" w:hAnsi="Arial"/>
              </w:rPr>
            </w:pPr>
            <w:r w:rsidDel="00000000" w:rsidR="00000000" w:rsidRPr="00000000">
              <w:rPr>
                <w:rFonts w:ascii="Arial" w:cs="Arial" w:eastAsia="Arial" w:hAnsi="Arial"/>
                <w:rtl w:val="0"/>
              </w:rPr>
              <w:t xml:space="preserve">Application Form/Interview</w:t>
            </w:r>
          </w:p>
          <w:p w:rsidR="00000000" w:rsidDel="00000000" w:rsidP="00000000" w:rsidRDefault="00000000" w:rsidRPr="00000000" w14:paraId="000001E2">
            <w:pPr>
              <w:rPr>
                <w:rFonts w:ascii="Arial" w:cs="Arial" w:eastAsia="Arial" w:hAnsi="Arial"/>
              </w:rPr>
            </w:pPr>
            <w:r w:rsidDel="00000000" w:rsidR="00000000" w:rsidRPr="00000000">
              <w:rPr>
                <w:rtl w:val="0"/>
              </w:rPr>
            </w:r>
          </w:p>
          <w:p w:rsidR="00000000" w:rsidDel="00000000" w:rsidP="00000000" w:rsidRDefault="00000000" w:rsidRPr="00000000" w14:paraId="000001E3">
            <w:pPr>
              <w:rPr>
                <w:rFonts w:ascii="Arial" w:cs="Arial" w:eastAsia="Arial" w:hAnsi="Arial"/>
              </w:rPr>
            </w:pPr>
            <w:r w:rsidDel="00000000" w:rsidR="00000000" w:rsidRPr="00000000">
              <w:rPr>
                <w:rtl w:val="0"/>
              </w:rPr>
            </w:r>
          </w:p>
          <w:p w:rsidR="00000000" w:rsidDel="00000000" w:rsidP="00000000" w:rsidRDefault="00000000" w:rsidRPr="00000000" w14:paraId="000001E4">
            <w:pPr>
              <w:rPr>
                <w:rFonts w:ascii="Arial" w:cs="Arial" w:eastAsia="Arial" w:hAnsi="Arial"/>
              </w:rPr>
            </w:pPr>
            <w:r w:rsidDel="00000000" w:rsidR="00000000" w:rsidRPr="00000000">
              <w:rPr>
                <w:rFonts w:ascii="Arial" w:cs="Arial" w:eastAsia="Arial" w:hAnsi="Arial"/>
                <w:rtl w:val="0"/>
              </w:rPr>
              <w:t xml:space="preserve">Application Form/Interview</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E5">
            <w:pPr>
              <w:rPr>
                <w:rFonts w:ascii="Arial" w:cs="Arial" w:eastAsia="Arial" w:hAnsi="Arial"/>
              </w:rPr>
            </w:pPr>
            <w:r w:rsidDel="00000000" w:rsidR="00000000" w:rsidRPr="00000000">
              <w:rPr>
                <w:rtl w:val="0"/>
              </w:rPr>
            </w:r>
          </w:p>
          <w:p w:rsidR="00000000" w:rsidDel="00000000" w:rsidP="00000000" w:rsidRDefault="00000000" w:rsidRPr="00000000" w14:paraId="000001E6">
            <w:pPr>
              <w:rPr>
                <w:rFonts w:ascii="Arial" w:cs="Arial" w:eastAsia="Arial" w:hAnsi="Arial"/>
              </w:rPr>
            </w:pPr>
            <w:r w:rsidDel="00000000" w:rsidR="00000000" w:rsidRPr="00000000">
              <w:rPr>
                <w:rtl w:val="0"/>
              </w:rPr>
            </w:r>
          </w:p>
          <w:p w:rsidR="00000000" w:rsidDel="00000000" w:rsidP="00000000" w:rsidRDefault="00000000" w:rsidRPr="00000000" w14:paraId="000001E7">
            <w:pPr>
              <w:rPr>
                <w:rFonts w:ascii="Arial" w:cs="Arial" w:eastAsia="Arial" w:hAnsi="Arial"/>
              </w:rPr>
            </w:pPr>
            <w:r w:rsidDel="00000000" w:rsidR="00000000" w:rsidRPr="00000000">
              <w:rPr>
                <w:rtl w:val="0"/>
              </w:rPr>
            </w:r>
          </w:p>
          <w:p w:rsidR="00000000" w:rsidDel="00000000" w:rsidP="00000000" w:rsidRDefault="00000000" w:rsidRPr="00000000" w14:paraId="000001E8">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E9">
            <w:pPr>
              <w:widowControl w:val="0"/>
              <w:rPr>
                <w:rFonts w:ascii="Arial" w:cs="Arial" w:eastAsia="Arial" w:hAnsi="Arial"/>
              </w:rPr>
            </w:pPr>
            <w:r w:rsidDel="00000000" w:rsidR="00000000" w:rsidRPr="00000000">
              <w:rPr>
                <w:rFonts w:ascii="Arial Unicode MS" w:cs="Arial Unicode MS" w:eastAsia="Arial Unicode MS" w:hAnsi="Arial Unicode MS"/>
                <w:i w:val="1"/>
                <w:sz w:val="22"/>
                <w:szCs w:val="22"/>
                <w:rtl w:val="0"/>
              </w:rPr>
              <w:t xml:space="preserve">✓</w:t>
            </w:r>
            <w:r w:rsidDel="00000000" w:rsidR="00000000" w:rsidRPr="00000000">
              <w:rPr>
                <w:rtl w:val="0"/>
              </w:rPr>
            </w:r>
          </w:p>
          <w:p w:rsidR="00000000" w:rsidDel="00000000" w:rsidP="00000000" w:rsidRDefault="00000000" w:rsidRPr="00000000" w14:paraId="000001EA">
            <w:pPr>
              <w:rPr>
                <w:rFonts w:ascii="Arial" w:cs="Arial" w:eastAsia="Arial" w:hAnsi="Arial"/>
              </w:rPr>
            </w:pPr>
            <w:r w:rsidDel="00000000" w:rsidR="00000000" w:rsidRPr="00000000">
              <w:rPr>
                <w:rtl w:val="0"/>
              </w:rPr>
            </w:r>
          </w:p>
          <w:p w:rsidR="00000000" w:rsidDel="00000000" w:rsidP="00000000" w:rsidRDefault="00000000" w:rsidRPr="00000000" w14:paraId="000001EB">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EC">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ED">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EE">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EF">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0">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1">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2">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F3">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4">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5">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6">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7">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F8">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9">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A">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1FB">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C">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1FD">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E">
            <w:pPr>
              <w:rPr>
                <w:rFonts w:ascii="Arial" w:cs="Arial" w:eastAsia="Arial" w:hAnsi="Arial"/>
                <w:vertAlign w:val="baseline"/>
              </w:rPr>
            </w:pPr>
            <w:r w:rsidDel="00000000" w:rsidR="00000000" w:rsidRPr="00000000">
              <w:rPr>
                <w:rtl w:val="0"/>
              </w:rPr>
            </w:r>
          </w:p>
        </w:tc>
      </w:tr>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F">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00">
            <w:pPr>
              <w:rPr>
                <w:rFonts w:ascii="Arial" w:cs="Arial" w:eastAsia="Arial" w:hAnsi="Arial"/>
                <w:b w:val="0"/>
                <w:vertAlign w:val="baseline"/>
              </w:rPr>
            </w:pPr>
            <w:r w:rsidDel="00000000" w:rsidR="00000000" w:rsidRPr="00000000">
              <w:rPr>
                <w:rFonts w:ascii="Arial" w:cs="Arial" w:eastAsia="Arial" w:hAnsi="Arial"/>
                <w:b w:val="1"/>
                <w:vertAlign w:val="baseline"/>
                <w:rtl w:val="0"/>
              </w:rPr>
              <w:t xml:space="preserve">OTHER SPECIAL REQUIREMENTS:</w:t>
            </w:r>
            <w:r w:rsidDel="00000000" w:rsidR="00000000" w:rsidRPr="00000000">
              <w:rPr>
                <w:rtl w:val="0"/>
              </w:rPr>
            </w:r>
          </w:p>
          <w:p w:rsidR="00000000" w:rsidDel="00000000" w:rsidP="00000000" w:rsidRDefault="00000000" w:rsidRPr="00000000" w14:paraId="00000201">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3">
            <w:pPr>
              <w:rPr>
                <w:rFonts w:ascii="Arial" w:cs="Arial" w:eastAsia="Arial" w:hAnsi="Arial"/>
                <w:vertAlign w:val="baseline"/>
              </w:rPr>
            </w:pPr>
            <w:r w:rsidDel="00000000" w:rsidR="00000000" w:rsidRPr="00000000">
              <w:rPr>
                <w:rFonts w:ascii="Arial" w:cs="Arial" w:eastAsia="Arial" w:hAnsi="Arial"/>
                <w:vertAlign w:val="baseline"/>
                <w:rtl w:val="0"/>
              </w:rPr>
              <w:t xml:space="preserve">This post is subject to a DBS check.</w:t>
            </w:r>
          </w:p>
          <w:p w:rsidR="00000000" w:rsidDel="00000000" w:rsidP="00000000" w:rsidRDefault="00000000" w:rsidRPr="00000000" w14:paraId="00000204">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5">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6">
            <w:pPr>
              <w:rPr>
                <w:rFonts w:ascii="Arial" w:cs="Arial" w:eastAsia="Arial" w:hAnsi="Arial"/>
                <w:vertAlign w:val="baseline"/>
              </w:rPr>
            </w:pPr>
            <w:r w:rsidDel="00000000" w:rsidR="00000000" w:rsidRPr="00000000">
              <w:rPr>
                <w:rFonts w:ascii="Arial" w:cs="Arial" w:eastAsia="Arial" w:hAnsi="Arial"/>
                <w:vertAlign w:val="baseline"/>
                <w:rtl w:val="0"/>
              </w:rPr>
              <w:t xml:space="preserve">This post is exempt from The Rehabilitation of Offenders Act (1974).</w:t>
            </w:r>
          </w:p>
          <w:p w:rsidR="00000000" w:rsidDel="00000000" w:rsidP="00000000" w:rsidRDefault="00000000" w:rsidRPr="00000000" w14:paraId="00000207">
            <w:pPr>
              <w:rPr>
                <w:rFonts w:ascii="Arial" w:cs="Arial" w:eastAsia="Arial" w:hAnsi="Arial"/>
              </w:rPr>
            </w:pPr>
            <w:r w:rsidDel="00000000" w:rsidR="00000000" w:rsidRPr="00000000">
              <w:rPr>
                <w:rtl w:val="0"/>
              </w:rPr>
            </w:r>
          </w:p>
          <w:p w:rsidR="00000000" w:rsidDel="00000000" w:rsidP="00000000" w:rsidRDefault="00000000" w:rsidRPr="00000000" w14:paraId="00000208">
            <w:pPr>
              <w:rPr>
                <w:rFonts w:ascii="Arial" w:cs="Arial" w:eastAsia="Arial" w:hAnsi="Arial"/>
              </w:rPr>
            </w:pPr>
            <w:r w:rsidDel="00000000" w:rsidR="00000000" w:rsidRPr="00000000">
              <w:rPr>
                <w:rFonts w:ascii="Arial" w:cs="Arial" w:eastAsia="Arial" w:hAnsi="Arial"/>
                <w:rtl w:val="0"/>
              </w:rPr>
              <w:t xml:space="preserve">Commitment to accessing regular supervision. </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9">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A">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B">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C">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D">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0E">
            <w:pPr>
              <w:rPr>
                <w:rFonts w:ascii="Arial" w:cs="Arial" w:eastAsia="Arial" w:hAnsi="Arial"/>
                <w:vertAlign w:val="baseline"/>
              </w:rPr>
            </w:pPr>
            <w:r w:rsidDel="00000000" w:rsidR="00000000" w:rsidRPr="00000000">
              <w:rPr>
                <w:rFonts w:ascii="Arial" w:cs="Arial" w:eastAsia="Arial" w:hAnsi="Arial"/>
                <w:vertAlign w:val="baseline"/>
                <w:rtl w:val="0"/>
              </w:rPr>
              <w:t xml:space="preserve">Satisfactory clearance at conditional offer stage</w:t>
            </w:r>
          </w:p>
          <w:p w:rsidR="00000000" w:rsidDel="00000000" w:rsidP="00000000" w:rsidRDefault="00000000" w:rsidRPr="00000000" w14:paraId="0000020F">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0">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1">
            <w:pPr>
              <w:rPr>
                <w:rFonts w:ascii="Arial" w:cs="Arial" w:eastAsia="Arial" w:hAnsi="Arial"/>
                <w:vertAlign w:val="baseline"/>
              </w:rPr>
            </w:pPr>
            <w:r w:rsidDel="00000000" w:rsidR="00000000" w:rsidRPr="00000000">
              <w:rPr>
                <w:rFonts w:ascii="Arial" w:cs="Arial" w:eastAsia="Arial" w:hAnsi="Arial"/>
                <w:vertAlign w:val="baseline"/>
                <w:rtl w:val="0"/>
              </w:rPr>
              <w:t xml:space="preserve">Application Form</w:t>
            </w:r>
          </w:p>
          <w:p w:rsidR="00000000" w:rsidDel="00000000" w:rsidP="00000000" w:rsidRDefault="00000000" w:rsidRPr="00000000" w14:paraId="00000212">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3">
            <w:pPr>
              <w:rPr>
                <w:rFonts w:ascii="Arial" w:cs="Arial" w:eastAsia="Arial" w:hAnsi="Arial"/>
                <w:vertAlign w:val="baseline"/>
              </w:rPr>
            </w:pPr>
            <w:r w:rsidDel="00000000" w:rsidR="00000000" w:rsidRPr="00000000">
              <w:rPr>
                <w:rtl w:val="0"/>
              </w:rPr>
            </w:r>
          </w:p>
          <w:p w:rsidR="00000000" w:rsidDel="00000000" w:rsidP="00000000" w:rsidRDefault="00000000" w:rsidRPr="00000000" w14:paraId="00000214">
            <w:pPr>
              <w:rPr>
                <w:rFonts w:ascii="Arial" w:cs="Arial" w:eastAsia="Arial" w:hAnsi="Arial"/>
              </w:rPr>
            </w:pPr>
            <w:r w:rsidDel="00000000" w:rsidR="00000000" w:rsidRPr="00000000">
              <w:rPr>
                <w:rtl w:val="0"/>
              </w:rPr>
            </w:r>
          </w:p>
          <w:p w:rsidR="00000000" w:rsidDel="00000000" w:rsidP="00000000" w:rsidRDefault="00000000" w:rsidRPr="00000000" w14:paraId="00000215">
            <w:pPr>
              <w:rPr>
                <w:rFonts w:ascii="Arial" w:cs="Arial" w:eastAsia="Arial" w:hAnsi="Arial"/>
              </w:rPr>
            </w:pPr>
            <w:r w:rsidDel="00000000" w:rsidR="00000000" w:rsidRPr="00000000">
              <w:rPr>
                <w:rtl w:val="0"/>
              </w:rPr>
            </w:r>
          </w:p>
          <w:p w:rsidR="00000000" w:rsidDel="00000000" w:rsidP="00000000" w:rsidRDefault="00000000" w:rsidRPr="00000000" w14:paraId="00000216">
            <w:pPr>
              <w:rPr>
                <w:rFonts w:ascii="Arial" w:cs="Arial" w:eastAsia="Arial" w:hAnsi="Arial"/>
              </w:rPr>
            </w:pPr>
            <w:r w:rsidDel="00000000" w:rsidR="00000000" w:rsidRPr="00000000">
              <w:rPr>
                <w:rFonts w:ascii="Arial" w:cs="Arial" w:eastAsia="Arial" w:hAnsi="Arial"/>
                <w:rtl w:val="0"/>
              </w:rPr>
              <w:t xml:space="preserve">Application Form/interview</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17">
            <w:pPr>
              <w:rPr>
                <w:rFonts w:ascii="Arial" w:cs="Arial" w:eastAsia="Arial" w:hAnsi="Arial"/>
              </w:rPr>
            </w:pPr>
            <w:r w:rsidDel="00000000" w:rsidR="00000000" w:rsidRPr="00000000">
              <w:rPr>
                <w:rtl w:val="0"/>
              </w:rPr>
            </w:r>
          </w:p>
          <w:p w:rsidR="00000000" w:rsidDel="00000000" w:rsidP="00000000" w:rsidRDefault="00000000" w:rsidRPr="00000000" w14:paraId="00000218">
            <w:pPr>
              <w:rPr>
                <w:rFonts w:ascii="Arial" w:cs="Arial" w:eastAsia="Arial" w:hAnsi="Arial"/>
              </w:rPr>
            </w:pPr>
            <w:r w:rsidDel="00000000" w:rsidR="00000000" w:rsidRPr="00000000">
              <w:rPr>
                <w:rtl w:val="0"/>
              </w:rPr>
            </w:r>
          </w:p>
          <w:p w:rsidR="00000000" w:rsidDel="00000000" w:rsidP="00000000" w:rsidRDefault="00000000" w:rsidRPr="00000000" w14:paraId="00000219">
            <w:pPr>
              <w:rPr>
                <w:rFonts w:ascii="Arial" w:cs="Arial" w:eastAsia="Arial" w:hAnsi="Arial"/>
              </w:rPr>
            </w:pPr>
            <w:r w:rsidDel="00000000" w:rsidR="00000000" w:rsidRPr="00000000">
              <w:rPr>
                <w:rtl w:val="0"/>
              </w:rPr>
            </w:r>
          </w:p>
          <w:p w:rsidR="00000000" w:rsidDel="00000000" w:rsidP="00000000" w:rsidRDefault="00000000" w:rsidRPr="00000000" w14:paraId="0000021A">
            <w:pPr>
              <w:rPr>
                <w:rFonts w:ascii="Arial" w:cs="Arial" w:eastAsia="Arial" w:hAnsi="Arial"/>
              </w:rPr>
            </w:pPr>
            <w:r w:rsidDel="00000000" w:rsidR="00000000" w:rsidRPr="00000000">
              <w:rPr>
                <w:rtl w:val="0"/>
              </w:rPr>
            </w:r>
          </w:p>
          <w:p w:rsidR="00000000" w:rsidDel="00000000" w:rsidP="00000000" w:rsidRDefault="00000000" w:rsidRPr="00000000" w14:paraId="0000021B">
            <w:pPr>
              <w:rPr>
                <w:rFonts w:ascii="Arial" w:cs="Arial" w:eastAsia="Arial" w:hAnsi="Arial"/>
              </w:rPr>
            </w:pPr>
            <w:r w:rsidDel="00000000" w:rsidR="00000000" w:rsidRPr="00000000">
              <w:rPr>
                <w:rtl w:val="0"/>
              </w:rPr>
            </w:r>
          </w:p>
          <w:p w:rsidR="00000000" w:rsidDel="00000000" w:rsidP="00000000" w:rsidRDefault="00000000" w:rsidRPr="00000000" w14:paraId="0000021C">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21D">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21E">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21F">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220">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p w:rsidR="00000000" w:rsidDel="00000000" w:rsidP="00000000" w:rsidRDefault="00000000" w:rsidRPr="00000000" w14:paraId="00000221">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222">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223">
            <w:pPr>
              <w:widowControl w:val="0"/>
              <w:rPr>
                <w:rFonts w:ascii="Tahoma" w:cs="Tahoma" w:eastAsia="Tahoma" w:hAnsi="Tahoma"/>
                <w:i w:val="1"/>
                <w:sz w:val="22"/>
                <w:szCs w:val="22"/>
              </w:rPr>
            </w:pPr>
            <w:r w:rsidDel="00000000" w:rsidR="00000000" w:rsidRPr="00000000">
              <w:rPr>
                <w:rtl w:val="0"/>
              </w:rPr>
            </w:r>
          </w:p>
          <w:p w:rsidR="00000000" w:rsidDel="00000000" w:rsidP="00000000" w:rsidRDefault="00000000" w:rsidRPr="00000000" w14:paraId="00000224">
            <w:pPr>
              <w:widowControl w:val="0"/>
              <w:rPr>
                <w:rFonts w:ascii="Tahoma" w:cs="Tahoma" w:eastAsia="Tahoma" w:hAnsi="Tahoma"/>
                <w:i w:val="1"/>
                <w:sz w:val="22"/>
                <w:szCs w:val="22"/>
              </w:rPr>
            </w:pPr>
            <w:r w:rsidDel="00000000" w:rsidR="00000000" w:rsidRPr="00000000">
              <w:rPr>
                <w:rFonts w:ascii="Arial Unicode MS" w:cs="Arial Unicode MS" w:eastAsia="Arial Unicode MS" w:hAnsi="Arial Unicode MS"/>
                <w:i w:val="1"/>
                <w:sz w:val="22"/>
                <w:szCs w:val="22"/>
                <w:rtl w:val="0"/>
              </w:rPr>
              <w:t xml:space="preserve">✓</w:t>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25">
            <w:pP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226">
      <w:pPr>
        <w:rPr>
          <w:rFonts w:ascii="Arial" w:cs="Arial" w:eastAsia="Arial" w:hAnsi="Arial"/>
          <w:b w:val="0"/>
          <w:vertAlign w:val="baseline"/>
        </w:rPr>
      </w:pPr>
      <w:r w:rsidDel="00000000" w:rsidR="00000000" w:rsidRPr="00000000">
        <w:rPr>
          <w:rtl w:val="0"/>
        </w:rPr>
      </w:r>
    </w:p>
    <w:p w:rsidR="00000000" w:rsidDel="00000000" w:rsidP="00000000" w:rsidRDefault="00000000" w:rsidRPr="00000000" w14:paraId="00000227">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8">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9">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A">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B">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C">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D">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E">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2F">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0">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1">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2">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3">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5">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6">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7">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238">
      <w:pPr>
        <w:rPr>
          <w:rFonts w:ascii="Arial" w:cs="Arial" w:eastAsia="Arial" w:hAnsi="Arial"/>
          <w:u w:val="single"/>
          <w:vertAlign w:val="baseline"/>
        </w:rPr>
      </w:pPr>
      <w:r w:rsidDel="00000000" w:rsidR="00000000" w:rsidRPr="00000000">
        <w:rPr>
          <w:rtl w:val="0"/>
        </w:rPr>
      </w:r>
    </w:p>
    <w:sectPr>
      <w:footerReference r:id="rId8" w:type="default"/>
      <w:pgSz w:h="16838" w:w="11906"/>
      <w:pgMar w:bottom="566.9291338582677" w:top="566.9291338582677" w:left="566.9291338582677" w:right="566.9291338582677" w:header="720" w:footer="56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Arial Unicode MS"/>
  <w:font w:name="Times New Roman"/>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u w:val="single"/>
        <w:vertAlign w:val="baseline"/>
      </w:rPr>
    </w:pPr>
    <w:r w:rsidDel="00000000" w:rsidR="00000000" w:rsidRPr="00000000">
      <w:rPr>
        <w:rtl w:val="0"/>
      </w:rPr>
    </w:r>
  </w:p>
  <w:tbl>
    <w:tblPr>
      <w:tblStyle w:val="Table8"/>
      <w:tblW w:w="9893.0" w:type="dxa"/>
      <w:jc w:val="left"/>
      <w:tblInd w:w="0.0" w:type="dxa"/>
      <w:tblLayout w:type="fixed"/>
      <w:tblLook w:val="0000"/>
    </w:tblPr>
    <w:tblGrid>
      <w:gridCol w:w="4946"/>
      <w:gridCol w:w="4947"/>
      <w:tblGridChange w:id="0">
        <w:tblGrid>
          <w:gridCol w:w="4946"/>
          <w:gridCol w:w="4947"/>
        </w:tblGrid>
      </w:tblGridChange>
    </w:tblGrid>
    <w:tr>
      <w:tc>
        <w:tcPr>
          <w:vAlign w:val="top"/>
        </w:tcPr>
        <w:p w:rsidR="00000000" w:rsidDel="00000000" w:rsidP="00000000" w:rsidRDefault="00000000" w:rsidRPr="00000000" w14:paraId="0000023A">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3B">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Page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of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23C">
    <w:pPr>
      <w:keepNext w:val="0"/>
      <w:keepLines w:val="0"/>
      <w:widowControl w:val="1"/>
      <w:pBdr>
        <w:top w:space="0" w:sz="0" w:val="nil"/>
        <w:left w:space="0" w:sz="0" w:val="nil"/>
        <w:bottom w:space="0" w:sz="0" w:val="nil"/>
        <w:right w:space="0" w:sz="0" w:val="nil"/>
        <w:between w:space="0" w:sz="0" w:val="nil"/>
      </w:pBdr>
      <w:shd w:fill="auto" w:val="clear"/>
      <w:tabs>
        <w:tab w:val="center" w:pos="4153"/>
        <w:tab w:val="right" w:pos="830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b w:val="0"/>
        <w:i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sz w:val="28"/>
      <w:szCs w:val="28"/>
      <w:vertAlign w:val="baseline"/>
    </w:rPr>
  </w:style>
  <w:style w:type="paragraph" w:styleId="Heading2">
    <w:name w:val="heading 2"/>
    <w:basedOn w:val="Normal"/>
    <w:next w:val="Normal"/>
    <w:pPr>
      <w:keepNext w:val="1"/>
    </w:pPr>
    <w:rPr>
      <w:rFonts w:ascii="Arial" w:cs="Arial" w:eastAsia="Arial" w:hAnsi="Arial"/>
      <w:b w:val="1"/>
      <w:sz w:val="28"/>
      <w:szCs w:val="28"/>
      <w:vertAlign w:val="baseline"/>
    </w:rPr>
  </w:style>
  <w:style w:type="paragraph" w:styleId="Heading3">
    <w:name w:val="heading 3"/>
    <w:basedOn w:val="Normal"/>
    <w:next w:val="Normal"/>
    <w:pPr>
      <w:keepNext w:val="1"/>
      <w:spacing w:after="60" w:before="240" w:lineRule="auto"/>
    </w:pPr>
    <w:rPr>
      <w:rFonts w:ascii="Arial" w:cs="Arial" w:eastAsia="Arial" w:hAnsi="Arial"/>
      <w:b w:val="1"/>
      <w:sz w:val="26"/>
      <w:szCs w:val="26"/>
      <w:vertAlign w:val="baseline"/>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spacing w:after="60" w:before="240" w:lineRule="auto"/>
    </w:pPr>
    <w:rPr>
      <w:b w:val="1"/>
      <w:i w:val="1"/>
      <w:sz w:val="26"/>
      <w:szCs w:val="26"/>
      <w:vertAlign w:val="baseline"/>
    </w:rPr>
  </w:style>
  <w:style w:type="paragraph" w:styleId="Heading6">
    <w:name w:val="heading 6"/>
    <w:basedOn w:val="Normal"/>
    <w:next w:val="Normal"/>
    <w:pPr>
      <w:keepNext w:val="1"/>
    </w:pPr>
    <w:rPr>
      <w:rFonts w:ascii="Arial" w:cs="Arial" w:eastAsia="Arial" w:hAnsi="Arial"/>
      <w:b w:val="1"/>
      <w:sz w:val="24"/>
      <w:szCs w:val="24"/>
      <w:vertAlign w:val="baseline"/>
    </w:rPr>
  </w:style>
  <w:style w:type="paragraph" w:styleId="Title">
    <w:name w:val="Title"/>
    <w:basedOn w:val="Normal"/>
    <w:next w:val="Normal"/>
    <w:pPr>
      <w:jc w:val="center"/>
    </w:pPr>
    <w:rPr>
      <w:rFonts w:ascii="Arial" w:cs="Arial" w:eastAsia="Arial" w:hAnsi="Arial"/>
      <w:b w:val="1"/>
      <w:sz w:val="28"/>
      <w:szCs w:val="28"/>
      <w:vertAlign w:val="baselin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